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BF" w:rsidRDefault="005633BF" w:rsidP="005633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</w:t>
      </w:r>
    </w:p>
    <w:p w:rsidR="005633BF" w:rsidRDefault="005633BF" w:rsidP="005633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реализации плана мероприятий по выполнению Долгосрочной программы содействия занятости молодежи на период до 2030 года (за 2  квартал  2023 год) </w:t>
      </w:r>
    </w:p>
    <w:p w:rsidR="005633BF" w:rsidRDefault="005633BF" w:rsidP="005633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 xml:space="preserve"> ГБПОУ «Великолукский лесотехнический колледж»</w:t>
      </w:r>
    </w:p>
    <w:p w:rsidR="005633BF" w:rsidRDefault="005633BF" w:rsidP="005633BF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"/>
        <w:gridCol w:w="3081"/>
        <w:gridCol w:w="1399"/>
        <w:gridCol w:w="2272"/>
        <w:gridCol w:w="2466"/>
      </w:tblGrid>
      <w:tr w:rsidR="005633BF" w:rsidTr="005633BF">
        <w:trPr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ind w:left="-27" w:hanging="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Охват участни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ков, чел.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Трудоустроено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/занято, чел.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Пояснения</w:t>
            </w:r>
          </w:p>
        </w:tc>
      </w:tr>
      <w:tr w:rsidR="005633BF" w:rsidTr="005633B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ind w:left="-27" w:hanging="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карьерных стратегий молодежи</w:t>
            </w:r>
          </w:p>
        </w:tc>
      </w:tr>
      <w:tr w:rsidR="005633BF" w:rsidTr="005633BF">
        <w:trPr>
          <w:trHeight w:val="92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ind w:left="-27" w:hanging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межведомственного координационного органа (рабочая группа, совет, комиссия и т.п.) для обеспечения межведомственного взаимодействия по профессиональной ориентации молодежи в целях выбора профессии и построения карьеры.</w:t>
            </w:r>
          </w:p>
          <w:p w:rsidR="005633BF" w:rsidRDefault="005633B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1.1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казывается наличие нормативного акта по данному вопросу, в пояснении указывается его наименование, при отсутствии приводится обоснование.  </w:t>
            </w:r>
          </w:p>
          <w:p w:rsidR="005633BF" w:rsidRDefault="005633B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1.2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казывается численность участников, на которую направлены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мероприятия. </w:t>
            </w:r>
          </w:p>
          <w:p w:rsidR="005633BF" w:rsidRDefault="005633B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</w:rPr>
              <w:t>Служба по содействию трудоустройства выпускников ГБПОУ ПО «ВЛТК»</w:t>
            </w:r>
          </w:p>
          <w:p w:rsidR="005633BF" w:rsidRDefault="00563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</w:rPr>
              <w:t>30.08.2019г.</w:t>
            </w:r>
          </w:p>
        </w:tc>
      </w:tr>
      <w:tr w:rsidR="005633BF" w:rsidTr="005633BF">
        <w:trPr>
          <w:trHeight w:val="9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color w:val="808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3BF" w:rsidTr="005633BF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ind w:left="-27" w:hanging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региональные проекты, программы по профессиональной ориентации молодежи. </w:t>
            </w:r>
          </w:p>
          <w:p w:rsidR="005633BF" w:rsidRDefault="005633B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Указывается численность участников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мероприятий, сколько трудоустроено после мероприятий (Х) </w:t>
            </w:r>
          </w:p>
          <w:p w:rsidR="005633BF" w:rsidRDefault="005633B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47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633BF" w:rsidRDefault="0056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Ярмарка – вакансий </w:t>
            </w:r>
          </w:p>
          <w:p w:rsidR="005633BF" w:rsidRDefault="00563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Великие Луки </w:t>
            </w:r>
          </w:p>
          <w:p w:rsidR="000B25EC" w:rsidRDefault="000B25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14.04.23г. </w:t>
            </w:r>
          </w:p>
          <w:p w:rsidR="005633BF" w:rsidRDefault="00563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23.06.23г.</w:t>
            </w:r>
          </w:p>
        </w:tc>
      </w:tr>
      <w:tr w:rsidR="005633BF" w:rsidTr="005633BF">
        <w:trPr>
          <w:trHeight w:val="768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ind w:left="-27" w:hanging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профессиональной ориентации молодежи, в том числе включая направления «Больше, чем работа» молодежной программы «Больше, чем путешествие».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:rsidR="005633BF" w:rsidRDefault="005633B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1.1 Участие в проекте</w:t>
            </w:r>
          </w:p>
          <w:p w:rsidR="005633BF" w:rsidRDefault="005633BF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1.2 Численность участников</w:t>
            </w:r>
          </w:p>
          <w:p w:rsidR="005633BF" w:rsidRDefault="005633B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да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widowControl/>
              <w:shd w:val="clear" w:color="auto" w:fill="FFFFFF"/>
              <w:outlineLvl w:val="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 xml:space="preserve">Центрально-лесной государственный природный биосферный заповедник провел для студентов колледжа уроки по экологии и краниологии   студентов (сотрудник 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Елена Маркова).</w:t>
            </w:r>
          </w:p>
          <w:p w:rsidR="005633BF" w:rsidRDefault="005633BF">
            <w:pPr>
              <w:widowControl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</w:rPr>
            </w:pPr>
            <w:r>
              <w:rPr>
                <w:rStyle w:val="a4"/>
                <w:rFonts w:hint="eastAsia"/>
                <w:b w:val="0"/>
                <w:color w:val="auto"/>
                <w:sz w:val="22"/>
                <w:szCs w:val="22"/>
                <w:shd w:val="clear" w:color="auto" w:fill="FFFFFF"/>
              </w:rPr>
              <w:t>Тел.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 8(81141) 22-391</w:t>
            </w:r>
          </w:p>
          <w:p w:rsidR="005633BF" w:rsidRDefault="005633BF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633BF" w:rsidTr="005633BF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i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633BF" w:rsidTr="005633BF">
        <w:trPr>
          <w:trHeight w:val="67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ind w:left="-27" w:hanging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pStyle w:val="TableParagraph"/>
              <w:tabs>
                <w:tab w:val="left" w:pos="2007"/>
                <w:tab w:val="left" w:pos="2245"/>
                <w:tab w:val="left" w:pos="3156"/>
                <w:tab w:val="left" w:pos="3379"/>
              </w:tabs>
              <w:ind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Содействие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работающих,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учреждениями системы</w:t>
            </w:r>
            <w:r>
              <w:rPr>
                <w:sz w:val="20"/>
              </w:rPr>
              <w:tab/>
              <w:t xml:space="preserve"> </w:t>
            </w:r>
            <w:r>
              <w:rPr>
                <w:spacing w:val="-1"/>
                <w:sz w:val="20"/>
              </w:rPr>
              <w:t>профилактики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безнадзорности и </w:t>
            </w:r>
            <w:r>
              <w:rPr>
                <w:spacing w:val="-1"/>
                <w:sz w:val="20"/>
              </w:rPr>
              <w:t>правонарушений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5633BF" w:rsidRDefault="005633BF">
            <w:pPr>
              <w:pStyle w:val="TableParagraph"/>
              <w:tabs>
                <w:tab w:val="left" w:pos="1718"/>
                <w:tab w:val="left" w:pos="4003"/>
              </w:tabs>
              <w:ind w:left="106" w:righ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Численность несовершеннолетних </w:t>
            </w:r>
            <w:r>
              <w:rPr>
                <w:i/>
                <w:spacing w:val="-1"/>
                <w:sz w:val="20"/>
              </w:rPr>
              <w:t>данной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категории</w:t>
            </w:r>
          </w:p>
          <w:p w:rsidR="005633BF" w:rsidRDefault="005633BF">
            <w:pPr>
              <w:pStyle w:val="TableParagraph"/>
              <w:spacing w:line="230" w:lineRule="exact"/>
              <w:ind w:left="106" w:right="97"/>
              <w:jc w:val="both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В</w:t>
            </w:r>
            <w:r>
              <w:rPr>
                <w:i/>
                <w:spacing w:val="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поле</w:t>
            </w:r>
            <w:r>
              <w:rPr>
                <w:i/>
                <w:spacing w:val="10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“трудоустроено”</w:t>
            </w:r>
            <w:r>
              <w:rPr>
                <w:i/>
                <w:spacing w:val="1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указывается</w:t>
            </w:r>
            <w:r>
              <w:rPr>
                <w:i/>
                <w:spacing w:val="1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численность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трудоустроенных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pStyle w:val="TableParagraph"/>
              <w:spacing w:line="229" w:lineRule="exact"/>
              <w:ind w:left="176" w:right="173"/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lastRenderedPageBreak/>
              <w:t xml:space="preserve">0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pStyle w:val="TableParagraph"/>
              <w:spacing w:line="229" w:lineRule="exact"/>
              <w:ind w:right="1"/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 xml:space="preserve"> 0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pStyle w:val="TableParagraph"/>
              <w:tabs>
                <w:tab w:val="left" w:pos="1892"/>
              </w:tabs>
              <w:ind w:left="102" w:right="104"/>
              <w:jc w:val="both"/>
              <w:rPr>
                <w:i/>
                <w:sz w:val="20"/>
              </w:rPr>
            </w:pPr>
          </w:p>
        </w:tc>
      </w:tr>
      <w:tr w:rsidR="005633BF" w:rsidTr="005633B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ind w:left="-27" w:hanging="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Обеспечение соответствия получаемого образования профессионально-квалификационным требованиям работодателей и предпринимательской деятельности</w:t>
            </w:r>
          </w:p>
        </w:tc>
      </w:tr>
      <w:tr w:rsidR="005633BF" w:rsidTr="005633BF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ind w:left="-27" w:hanging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приобретения в рамках освоения образовательных программ среднего профессионального образования предпринимательских компетенций, а также знаний и умений, необходимых для ведения предпринимательской деятельности, осуществления деятельности в форме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самозанятости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633BF" w:rsidRDefault="005633B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Численность выпускников СПО за 2022 год на данный момент</w:t>
            </w:r>
          </w:p>
          <w:p w:rsidR="005633BF" w:rsidRDefault="00563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 поле “трудоустроено” указать численность выпускников, зарегистрированных в качестве индивидуального предпринимателя или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самозанятого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color w:val="808080"/>
                <w:sz w:val="20"/>
                <w:szCs w:val="20"/>
              </w:rPr>
            </w:pPr>
          </w:p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color w:val="808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808080"/>
                <w:sz w:val="20"/>
                <w:szCs w:val="20"/>
              </w:rPr>
              <w:t>63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color w:val="808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808080"/>
                <w:sz w:val="20"/>
                <w:szCs w:val="20"/>
              </w:rPr>
              <w:t xml:space="preserve"> </w:t>
            </w:r>
          </w:p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  <w:p w:rsidR="005633BF" w:rsidRDefault="005633BF">
            <w:pPr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 xml:space="preserve">Уроки Финансовой грамотности </w:t>
            </w:r>
          </w:p>
          <w:p w:rsidR="005633BF" w:rsidRDefault="005633BF">
            <w:pPr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«С чего начинается предпринимательская деятельность»</w:t>
            </w:r>
          </w:p>
          <w:p w:rsidR="005633BF" w:rsidRDefault="005633BF">
            <w:pPr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color w:val="0D0D0D"/>
              </w:rPr>
              <w:t>Шекина</w:t>
            </w:r>
            <w:proofErr w:type="spellEnd"/>
            <w:r>
              <w:rPr>
                <w:rFonts w:ascii="Times New Roman" w:hAnsi="Times New Roman" w:cs="Times New Roman"/>
                <w:color w:val="0D0D0D"/>
              </w:rPr>
              <w:t xml:space="preserve"> Ю.М.</w:t>
            </w:r>
          </w:p>
          <w:p w:rsidR="005633BF" w:rsidRDefault="005633BF">
            <w:pPr>
              <w:rPr>
                <w:rFonts w:ascii="Times New Roman" w:hAnsi="Times New Roman" w:cs="Times New Roman"/>
                <w:i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</w:rPr>
              <w:t>8-911-691-82-60</w:t>
            </w:r>
          </w:p>
        </w:tc>
      </w:tr>
      <w:tr w:rsidR="005633BF" w:rsidTr="005633BF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ind w:left="-27" w:hanging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Мероприятия, региональные проекты, программы по развитию предпринимательских компетенций, учащихся в образовательных учреждениях среднего профессионального образования.</w:t>
            </w:r>
          </w:p>
          <w:p w:rsidR="005633BF" w:rsidRDefault="00563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 w:rsidR="000B25E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206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0B2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летний период 11чел.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color w:val="808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808080"/>
                <w:sz w:val="20"/>
                <w:szCs w:val="20"/>
              </w:rPr>
              <w:t xml:space="preserve"> </w:t>
            </w:r>
          </w:p>
        </w:tc>
      </w:tr>
      <w:tr w:rsidR="005633BF" w:rsidTr="005633BF">
        <w:trPr>
          <w:trHeight w:val="2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ind w:left="-27" w:hanging="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профессионального развития молодых людей посредством совмещения получения образования и трудовой (предпринимательской) деятельности</w:t>
            </w:r>
          </w:p>
        </w:tc>
      </w:tr>
      <w:tr w:rsidR="005633BF" w:rsidTr="005633BF">
        <w:trPr>
          <w:trHeight w:val="575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ind w:left="-27" w:hanging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развитию волонтерской деятельности.</w:t>
            </w:r>
          </w:p>
          <w:p w:rsidR="005633BF" w:rsidRDefault="005633BF" w:rsidP="001E6A27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Участие в мероприятиях</w:t>
            </w:r>
          </w:p>
          <w:p w:rsidR="005633BF" w:rsidRDefault="005633BF" w:rsidP="001E6A27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Численность участников федеральных проектов. </w:t>
            </w:r>
          </w:p>
          <w:p w:rsidR="005633BF" w:rsidRDefault="005633BF" w:rsidP="001E6A27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Численность участников региональных проектов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color w:val="808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есть</w:t>
            </w:r>
          </w:p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 w:rsidP="000B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</w:rPr>
              <w:t xml:space="preserve"> Проведение мероприятий </w:t>
            </w:r>
            <w:r w:rsidR="000B25EC">
              <w:rPr>
                <w:rFonts w:ascii="Times New Roman" w:hAnsi="Times New Roman" w:cs="Times New Roman"/>
                <w:color w:val="0D0D0D"/>
              </w:rPr>
              <w:t xml:space="preserve"> в </w:t>
            </w:r>
            <w:proofErr w:type="gramStart"/>
            <w:r w:rsidR="000B25EC">
              <w:rPr>
                <w:rFonts w:ascii="Times New Roman" w:hAnsi="Times New Roman" w:cs="Times New Roman"/>
                <w:color w:val="0D0D0D"/>
              </w:rPr>
              <w:t>г</w:t>
            </w:r>
            <w:proofErr w:type="gramEnd"/>
            <w:r w:rsidR="000B25EC">
              <w:rPr>
                <w:rFonts w:ascii="Times New Roman" w:hAnsi="Times New Roman" w:cs="Times New Roman"/>
                <w:color w:val="0D0D0D"/>
              </w:rPr>
              <w:t xml:space="preserve">. Великие Луки </w:t>
            </w:r>
          </w:p>
        </w:tc>
      </w:tr>
      <w:tr w:rsidR="005633BF" w:rsidTr="005633BF">
        <w:trPr>
          <w:trHeight w:val="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color w:val="808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3BF" w:rsidTr="005633BF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25EC">
              <w:rPr>
                <w:rFonts w:ascii="Times New Roman" w:hAnsi="Times New Roman" w:cs="Times New Roman"/>
                <w:sz w:val="20"/>
                <w:szCs w:val="20"/>
              </w:rPr>
              <w:t>3. 8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3BF" w:rsidTr="005633BF">
        <w:trPr>
          <w:trHeight w:val="69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ind w:left="-27" w:hanging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всероссийской программы по развитию молодежного предпринимательства.</w:t>
            </w:r>
          </w:p>
          <w:p w:rsidR="005633BF" w:rsidRDefault="005633BF" w:rsidP="001E6A27">
            <w:pPr>
              <w:pStyle w:val="a3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Участие в программе</w:t>
            </w:r>
          </w:p>
          <w:p w:rsidR="005633BF" w:rsidRDefault="005633BF" w:rsidP="001E6A27">
            <w:pPr>
              <w:pStyle w:val="a3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Численность участников</w:t>
            </w:r>
          </w:p>
          <w:p w:rsidR="005633BF" w:rsidRDefault="00563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color w:val="808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нет</w:t>
            </w:r>
          </w:p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3BF" w:rsidTr="005633BF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color w:val="808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3BF" w:rsidTr="005633BF">
        <w:trPr>
          <w:trHeight w:val="69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ind w:left="-27" w:hanging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бесплатного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основным программам профессионального обучения участников студенческих отрядов по профессиям рабочих, должностям служащих, необходимых для осуществления деятельности в составе таких отрядов.</w:t>
            </w:r>
          </w:p>
          <w:p w:rsidR="005633BF" w:rsidRDefault="005633BF" w:rsidP="001E6A27">
            <w:pPr>
              <w:pStyle w:val="a3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Участие в мероприятии</w:t>
            </w:r>
          </w:p>
          <w:p w:rsidR="005633BF" w:rsidRDefault="005633BF" w:rsidP="001E6A27">
            <w:pPr>
              <w:pStyle w:val="a3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Численность участников.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7C36C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нет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3BF" w:rsidTr="005633BF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color w:val="808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3BF" w:rsidTr="005633BF">
        <w:trPr>
          <w:trHeight w:val="1035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ind w:left="-27" w:hanging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проекте АНО «Агентства развития навыков и профессий» «Страна мастеров» (персональное сопровождение молодежи для реализации предпринимательских навыков, включая оформление в качестве налогоплательщика налога на профессиональный доход) (при включении в проект).</w:t>
            </w:r>
          </w:p>
          <w:p w:rsidR="005633BF" w:rsidRDefault="005633BF" w:rsidP="001E6A27">
            <w:pPr>
              <w:pStyle w:val="a3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Участие в проекте</w:t>
            </w:r>
          </w:p>
          <w:p w:rsidR="005633BF" w:rsidRDefault="005633BF" w:rsidP="001E6A27">
            <w:pPr>
              <w:pStyle w:val="a3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Планируемая численность </w:t>
            </w:r>
          </w:p>
          <w:p w:rsidR="005633BF" w:rsidRDefault="005633BF" w:rsidP="001E6A27">
            <w:pPr>
              <w:pStyle w:val="a3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Численность участников на сопровождении, Трудоустроено</w:t>
            </w:r>
          </w:p>
          <w:p w:rsidR="005633BF" w:rsidRDefault="005633BF">
            <w:pPr>
              <w:ind w:left="360"/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 нет</w:t>
            </w:r>
          </w:p>
          <w:p w:rsidR="005633BF" w:rsidRDefault="0056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color w:val="808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color w:val="808080"/>
                <w:sz w:val="20"/>
                <w:szCs w:val="20"/>
              </w:rPr>
            </w:pPr>
          </w:p>
        </w:tc>
      </w:tr>
      <w:tr w:rsidR="005633BF" w:rsidTr="005633BF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1.2 0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i/>
                <w:color w:val="80808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i/>
                <w:color w:val="808080"/>
                <w:sz w:val="20"/>
                <w:szCs w:val="20"/>
              </w:rPr>
            </w:pPr>
          </w:p>
        </w:tc>
      </w:tr>
      <w:tr w:rsidR="005633BF" w:rsidTr="005633BF">
        <w:trPr>
          <w:trHeight w:val="1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1.3 0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i/>
                <w:color w:val="80808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i/>
                <w:color w:val="808080"/>
                <w:sz w:val="20"/>
                <w:szCs w:val="20"/>
              </w:rPr>
            </w:pPr>
          </w:p>
        </w:tc>
      </w:tr>
      <w:tr w:rsidR="005633BF" w:rsidTr="005633B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ind w:left="-27" w:hanging="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Создание дополнительных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механизмов снижения рисков незанятости молодежи</w:t>
            </w:r>
            <w:proofErr w:type="gramEnd"/>
          </w:p>
        </w:tc>
      </w:tr>
      <w:tr w:rsidR="005633BF" w:rsidTr="005633BF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ind w:left="-27" w:hanging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pStyle w:val="TableParagraph"/>
              <w:ind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Субсидирование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трудоустройства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категорий молодежи, включая лиц с инвалидностью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</w:p>
          <w:p w:rsidR="005633BF" w:rsidRDefault="005633BF">
            <w:pPr>
              <w:pStyle w:val="TableParagraph"/>
              <w:spacing w:line="228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Участие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в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мероприятии</w:t>
            </w:r>
          </w:p>
          <w:p w:rsidR="005633BF" w:rsidRDefault="005633BF">
            <w:pPr>
              <w:pStyle w:val="TableParagraph"/>
              <w:ind w:left="106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Численность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proofErr w:type="gramStart"/>
            <w:r>
              <w:rPr>
                <w:i/>
                <w:sz w:val="20"/>
                <w:u w:val="single"/>
              </w:rPr>
              <w:t>трудоустроенных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pStyle w:val="TableParagraph"/>
              <w:spacing w:line="228" w:lineRule="exact"/>
              <w:ind w:left="176" w:right="173"/>
              <w:jc w:val="center"/>
              <w:rPr>
                <w:bCs/>
                <w:i/>
                <w:iCs/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pStyle w:val="TableParagraph"/>
              <w:spacing w:line="228" w:lineRule="exact"/>
              <w:ind w:right="1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pStyle w:val="TableParagraph"/>
              <w:ind w:left="107" w:right="113"/>
              <w:jc w:val="center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 xml:space="preserve"> </w:t>
            </w:r>
          </w:p>
        </w:tc>
      </w:tr>
      <w:tr w:rsidR="005633BF" w:rsidTr="005633BF">
        <w:trPr>
          <w:trHeight w:val="64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ind w:left="-27" w:hanging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освоения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общеобразовательных организаций и профессиональных образовательных организаций навыков и компетенций по личному самоопределению, планированию профессиональной деятельности и профессионального развития.</w:t>
            </w:r>
          </w:p>
          <w:p w:rsidR="005633BF" w:rsidRDefault="005633BF" w:rsidP="001E6A27">
            <w:pPr>
              <w:pStyle w:val="a3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Участие в мероприятии</w:t>
            </w:r>
          </w:p>
          <w:p w:rsidR="005633BF" w:rsidRDefault="005633BF" w:rsidP="001E6A27">
            <w:pPr>
              <w:pStyle w:val="a3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Численность обучающихся в перечисленных образовательных организациях</w:t>
            </w:r>
            <w:proofErr w:type="gramEnd"/>
          </w:p>
          <w:p w:rsidR="005633BF" w:rsidRDefault="005633BF">
            <w:pPr>
              <w:pStyle w:val="a3"/>
              <w:ind w:left="360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Трудоустроено после обучения </w:t>
            </w:r>
          </w:p>
          <w:p w:rsidR="005633BF" w:rsidRDefault="00563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есть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7C3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4чел </w:t>
            </w:r>
            <w:r w:rsidR="005633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7C3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633BF" w:rsidRDefault="007C3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«Билет в будущее»</w:t>
            </w:r>
          </w:p>
        </w:tc>
      </w:tr>
      <w:tr w:rsidR="005633BF" w:rsidTr="005633BF">
        <w:trPr>
          <w:trHeight w:val="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 w:rsidP="007C36C6">
            <w:pPr>
              <w:jc w:val="center"/>
              <w:rPr>
                <w:rFonts w:ascii="Times New Roman" w:hAnsi="Times New Roman" w:cs="Times New Roman"/>
                <w:i/>
                <w:color w:val="808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808080"/>
                <w:sz w:val="20"/>
                <w:szCs w:val="20"/>
              </w:rPr>
              <w:t xml:space="preserve"> </w:t>
            </w:r>
            <w:r w:rsidR="007C36C6">
              <w:rPr>
                <w:rFonts w:ascii="Times New Roman" w:hAnsi="Times New Roman" w:cs="Times New Roman"/>
                <w:i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3BF" w:rsidTr="005633BF">
        <w:trPr>
          <w:trHeight w:val="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7C36C6">
            <w:pPr>
              <w:jc w:val="center"/>
              <w:rPr>
                <w:rFonts w:ascii="Times New Roman" w:hAnsi="Times New Roman" w:cs="Times New Roman"/>
                <w:i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3BF" w:rsidTr="005633BF">
        <w:trPr>
          <w:trHeight w:val="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3BF" w:rsidTr="005633BF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ind w:left="141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3BF" w:rsidTr="005633BF">
        <w:trPr>
          <w:trHeight w:val="1186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ind w:left="-27" w:hanging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органов службы занятости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центров карьеры (центров содействия трудоустройству выпускников) организаций высшего образования и профессиональных образовательных организаций с социальными партнерами в целях информирования обучающихся об основах социально-трудового законодательства.</w:t>
            </w:r>
          </w:p>
          <w:p w:rsidR="005633BF" w:rsidRDefault="005633BF" w:rsidP="001E6A27">
            <w:pPr>
              <w:pStyle w:val="a3"/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Имеется ли соглашение</w:t>
            </w:r>
          </w:p>
          <w:p w:rsidR="005633BF" w:rsidRDefault="005633BF" w:rsidP="001E6A27">
            <w:pPr>
              <w:pStyle w:val="a3"/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Численность участников, на которых распространяются мероприятия</w:t>
            </w:r>
          </w:p>
          <w:p w:rsidR="005633BF" w:rsidRDefault="005633BF">
            <w:pPr>
              <w:pStyle w:val="a3"/>
              <w:ind w:left="360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</w:p>
          <w:p w:rsidR="005633BF" w:rsidRDefault="0056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«Трудовое законодательство».</w:t>
            </w:r>
          </w:p>
          <w:p w:rsidR="005633BF" w:rsidRDefault="0056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23.06.23г.</w:t>
            </w:r>
          </w:p>
        </w:tc>
      </w:tr>
      <w:tr w:rsidR="005633BF" w:rsidTr="005633BF">
        <w:trPr>
          <w:trHeight w:val="10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color w:val="808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3BF" w:rsidTr="005633BF">
        <w:trPr>
          <w:trHeight w:val="9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7C36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3BF" w:rsidTr="005633BF">
        <w:trPr>
          <w:trHeight w:val="116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ind w:left="-27" w:hanging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деятельности центров карьеры (центров содействия трудоустройству выпускников) организаций высшего образования и профессиональных образовательных организаций; создание и обеспечение деятельности межвузовских и региональных (базовых) центров карьеры (центров содействия трудоустройству выпускников) в субъектах Российской Федерации.</w:t>
            </w:r>
          </w:p>
          <w:p w:rsidR="005633BF" w:rsidRDefault="005633B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1.1 Количество Центров карьеры высшего образования </w:t>
            </w:r>
          </w:p>
          <w:p w:rsidR="005633BF" w:rsidRDefault="005633B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1.2 Количество Центров карьеры СПО </w:t>
            </w:r>
          </w:p>
          <w:p w:rsidR="005633BF" w:rsidRDefault="005633B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1.3 Количество соглашений, заключённых на данный момент с ЦЗН.</w:t>
            </w:r>
          </w:p>
          <w:p w:rsidR="005633BF" w:rsidRDefault="00563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3BF" w:rsidTr="005633BF">
        <w:trPr>
          <w:trHeight w:val="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color w:val="80808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3BF" w:rsidTr="005633BF">
        <w:trPr>
          <w:trHeight w:val="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color w:val="808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3BF" w:rsidTr="005633BF">
        <w:trPr>
          <w:trHeight w:val="19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ind w:left="-27" w:hanging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выпускников и обучающихся в организациях высшего образования и профессиональных образовательных организациях об имеющихся вакансиях на рынке труда, в том числе высвобождающихся в связи с оттоком иностранных граждан и учитывая новые потребности в ОПК.</w:t>
            </w:r>
          </w:p>
          <w:p w:rsidR="005633BF" w:rsidRDefault="005633B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Ведется ли такая работа</w:t>
            </w:r>
          </w:p>
          <w:p w:rsidR="005633BF" w:rsidRDefault="00563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3BF" w:rsidRDefault="00563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трудоустроенных выпускников на предприятия ОПК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FB6B8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Ежемесячная работа со студентами </w:t>
            </w:r>
          </w:p>
          <w:p w:rsidR="00FB6B84" w:rsidRDefault="00FB6B8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FB6B8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3BF" w:rsidTr="005633BF">
        <w:trPr>
          <w:trHeight w:val="273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ind w:left="-27" w:hanging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 обучение и дополнительное профессиональное образование отдельных категорий молодежи в рамках федерального проекта «Содействие занятости» национального проекта «Демография», в том числе женщин, находящихся в отпуске по уходу за ребенком до достижения им возраста трех лет.</w:t>
            </w:r>
          </w:p>
          <w:p w:rsidR="005633BF" w:rsidRDefault="005633BF" w:rsidP="001E6A27">
            <w:pPr>
              <w:pStyle w:val="a3"/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Участие в проекте</w:t>
            </w:r>
          </w:p>
          <w:p w:rsidR="005633BF" w:rsidRDefault="005633BF">
            <w:pPr>
              <w:pStyle w:val="a3"/>
              <w:ind w:left="360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:rsidR="005633BF" w:rsidRDefault="005633B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 поле “трудоустроено” указать численность прошедших обучение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color w:val="808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color w:val="808080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33BF" w:rsidRDefault="005633BF">
            <w:pPr>
              <w:rPr>
                <w:rFonts w:ascii="Times New Roman" w:hAnsi="Times New Roman" w:cs="Times New Roman"/>
                <w:i/>
                <w:color w:val="808080"/>
                <w:sz w:val="20"/>
                <w:szCs w:val="20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iCs/>
                <w:color w:val="808080"/>
                <w:sz w:val="20"/>
                <w:szCs w:val="20"/>
              </w:rPr>
            </w:pPr>
          </w:p>
        </w:tc>
      </w:tr>
      <w:tr w:rsidR="005633BF" w:rsidTr="005633BF">
        <w:trPr>
          <w:trHeight w:val="161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ind w:left="-27" w:hanging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pStyle w:val="TableParagraph"/>
              <w:ind w:left="106" w:right="105"/>
              <w:jc w:val="both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адресного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трудоустройства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(занятости)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молодежи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  <w:p w:rsidR="005633BF" w:rsidRDefault="005633BF" w:rsidP="001E6A27">
            <w:pPr>
              <w:pStyle w:val="TableParagraph"/>
              <w:numPr>
                <w:ilvl w:val="1"/>
                <w:numId w:val="8"/>
              </w:numPr>
              <w:tabs>
                <w:tab w:val="left" w:pos="468"/>
              </w:tabs>
              <w:spacing w:line="229" w:lineRule="exact"/>
              <w:ind w:hanging="362"/>
              <w:jc w:val="both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Наличие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мероприятий</w:t>
            </w:r>
          </w:p>
          <w:p w:rsidR="005633BF" w:rsidRDefault="005633BF" w:rsidP="001E6A27">
            <w:pPr>
              <w:pStyle w:val="TableParagraph"/>
              <w:numPr>
                <w:ilvl w:val="1"/>
                <w:numId w:val="8"/>
              </w:numPr>
              <w:tabs>
                <w:tab w:val="left" w:pos="468"/>
              </w:tabs>
              <w:ind w:hanging="362"/>
              <w:jc w:val="both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Планируемая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численность</w:t>
            </w:r>
            <w:r>
              <w:rPr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участников</w:t>
            </w:r>
          </w:p>
          <w:p w:rsidR="005633BF" w:rsidRDefault="005633BF">
            <w:pPr>
              <w:pStyle w:val="TableParagraph"/>
              <w:rPr>
                <w:sz w:val="20"/>
              </w:rPr>
            </w:pPr>
          </w:p>
          <w:p w:rsidR="005633BF" w:rsidRDefault="005633BF">
            <w:pPr>
              <w:pStyle w:val="TableParagraph"/>
              <w:spacing w:line="235" w:lineRule="auto"/>
              <w:ind w:left="106" w:right="97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В</w:t>
            </w:r>
            <w:r>
              <w:rPr>
                <w:i/>
                <w:spacing w:val="1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поле</w:t>
            </w:r>
            <w:r>
              <w:rPr>
                <w:i/>
                <w:spacing w:val="1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“трудоустроено”</w:t>
            </w:r>
            <w:r>
              <w:rPr>
                <w:i/>
                <w:spacing w:val="10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указать</w:t>
            </w:r>
            <w:r>
              <w:rPr>
                <w:i/>
                <w:spacing w:val="1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численность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трудоустроенных.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pStyle w:val="TableParagraph"/>
              <w:spacing w:line="227" w:lineRule="exact"/>
              <w:ind w:left="264"/>
              <w:rPr>
                <w:i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pStyle w:val="TableParagraph"/>
              <w:spacing w:line="227" w:lineRule="exact"/>
              <w:ind w:right="1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 xml:space="preserve"> </w:t>
            </w:r>
          </w:p>
        </w:tc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pStyle w:val="TableParagraph"/>
              <w:ind w:left="260" w:right="264" w:hanging="1"/>
              <w:jc w:val="center"/>
              <w:rPr>
                <w:iCs/>
                <w:sz w:val="20"/>
              </w:rPr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5633BF" w:rsidTr="005633BF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eastAsia="en-US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pStyle w:val="TableParagraph"/>
              <w:spacing w:line="226" w:lineRule="exact"/>
              <w:ind w:left="175" w:right="176"/>
              <w:jc w:val="center"/>
              <w:rPr>
                <w:bCs/>
                <w:spacing w:val="-1"/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color w:val="80808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eastAsia="en-US"/>
              </w:rPr>
            </w:pPr>
          </w:p>
        </w:tc>
      </w:tr>
      <w:tr w:rsidR="005633BF" w:rsidTr="005633BF">
        <w:trPr>
          <w:trHeight w:val="92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ind w:left="-27" w:hanging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практики привлечения студенческих отрядов к организации занятости студентов образовательных организаций высшего образования и школьников в составе трудовых отрядов подростков в периоды каникул в различные отрасли экономики, в том числе строительство, отдых и оздоровление детей и молодежи, медицина, транспорт, сельское хозяйство, туризм.</w:t>
            </w:r>
          </w:p>
          <w:p w:rsidR="005633BF" w:rsidRDefault="005633BF" w:rsidP="001E6A27">
            <w:pPr>
              <w:pStyle w:val="a3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Указать численность трудоустроенных студентов </w:t>
            </w:r>
          </w:p>
          <w:p w:rsidR="005633BF" w:rsidRDefault="005633BF" w:rsidP="001E6A27">
            <w:pPr>
              <w:pStyle w:val="a3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Указать численность трудоустроенных школьников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33BF" w:rsidRDefault="0056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3BF" w:rsidTr="005633BF">
        <w:trPr>
          <w:trHeight w:val="9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3BF" w:rsidTr="005633BF">
        <w:trPr>
          <w:trHeight w:val="805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ind w:left="-27" w:hanging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конкурсе АНО «Агентства развития навыков и профессий» по апробации комплексного подхода по карьерному сопровождению молодежи, включая развитие предпринимательских инициатив.</w:t>
            </w:r>
          </w:p>
          <w:p w:rsidR="005633BF" w:rsidRDefault="005633BF" w:rsidP="001E6A27">
            <w:pPr>
              <w:pStyle w:val="a3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Участие в проекте</w:t>
            </w:r>
          </w:p>
          <w:p w:rsidR="005633BF" w:rsidRDefault="005633BF" w:rsidP="001E6A27">
            <w:pPr>
              <w:pStyle w:val="a3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lastRenderedPageBreak/>
              <w:t xml:space="preserve">Планируемая численность </w:t>
            </w:r>
          </w:p>
          <w:p w:rsidR="005633BF" w:rsidRDefault="005633BF" w:rsidP="001E6A27">
            <w:pPr>
              <w:pStyle w:val="a3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Численность участников на сопровождении</w:t>
            </w:r>
          </w:p>
          <w:p w:rsidR="005633BF" w:rsidRDefault="005633BF">
            <w:pPr>
              <w:pStyle w:val="a3"/>
              <w:ind w:left="360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:rsidR="005633BF" w:rsidRDefault="00563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Трудоустроено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5633BF" w:rsidRDefault="0056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color w:val="808080"/>
                <w:sz w:val="20"/>
                <w:szCs w:val="20"/>
              </w:rPr>
            </w:pPr>
          </w:p>
        </w:tc>
      </w:tr>
      <w:tr w:rsidR="005633BF" w:rsidTr="005633BF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i/>
                <w:color w:val="808080"/>
                <w:sz w:val="20"/>
                <w:szCs w:val="20"/>
              </w:rPr>
            </w:pPr>
          </w:p>
        </w:tc>
      </w:tr>
      <w:tr w:rsidR="005633BF" w:rsidTr="005633BF">
        <w:trPr>
          <w:trHeight w:val="9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BF" w:rsidRDefault="005633BF">
            <w:pPr>
              <w:widowControl/>
              <w:rPr>
                <w:rFonts w:ascii="Times New Roman" w:hAnsi="Times New Roman" w:cs="Times New Roman"/>
                <w:i/>
                <w:color w:val="808080"/>
                <w:sz w:val="20"/>
                <w:szCs w:val="20"/>
              </w:rPr>
            </w:pPr>
          </w:p>
        </w:tc>
      </w:tr>
      <w:tr w:rsidR="005633BF" w:rsidTr="005633BF">
        <w:trPr>
          <w:trHeight w:val="16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ind w:left="-27" w:hanging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pStyle w:val="TableParagraph"/>
              <w:spacing w:before="1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мобильности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молодежи.</w:t>
            </w:r>
          </w:p>
          <w:p w:rsidR="005633BF" w:rsidRDefault="005633BF">
            <w:pPr>
              <w:pStyle w:val="TableParagraph"/>
              <w:spacing w:line="229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1.1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Наличие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мероприятий</w:t>
            </w:r>
          </w:p>
          <w:p w:rsidR="005633BF" w:rsidRDefault="005633BF">
            <w:pPr>
              <w:pStyle w:val="TableParagraph"/>
              <w:rPr>
                <w:sz w:val="20"/>
              </w:rPr>
            </w:pPr>
          </w:p>
          <w:p w:rsidR="005633BF" w:rsidRDefault="005633BF">
            <w:pPr>
              <w:pStyle w:val="TableParagraph"/>
              <w:ind w:left="106" w:right="97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В</w:t>
            </w:r>
            <w:r>
              <w:rPr>
                <w:i/>
                <w:spacing w:val="1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поле</w:t>
            </w:r>
            <w:r>
              <w:rPr>
                <w:i/>
                <w:spacing w:val="1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“трудоустроено”</w:t>
            </w:r>
            <w:r>
              <w:rPr>
                <w:i/>
                <w:spacing w:val="1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указать</w:t>
            </w:r>
            <w:r>
              <w:rPr>
                <w:i/>
                <w:spacing w:val="1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численность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трудоустроенных</w:t>
            </w:r>
            <w:r>
              <w:rPr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по</w:t>
            </w:r>
            <w:r>
              <w:rPr>
                <w:i/>
                <w:spacing w:val="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программе.</w:t>
            </w:r>
          </w:p>
          <w:p w:rsidR="005633BF" w:rsidRDefault="005633BF">
            <w:pPr>
              <w:pStyle w:val="TableParagraph"/>
              <w:spacing w:line="230" w:lineRule="atLeast"/>
              <w:ind w:left="106" w:right="9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пояснении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перечислить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регионы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переселения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pStyle w:val="TableParagraph"/>
              <w:spacing w:before="1"/>
              <w:ind w:right="259"/>
              <w:jc w:val="right"/>
              <w:rPr>
                <w:bCs/>
                <w:i/>
                <w:sz w:val="20"/>
              </w:rPr>
            </w:pPr>
            <w:r>
              <w:rPr>
                <w:bCs/>
                <w:sz w:val="20"/>
              </w:rPr>
              <w:t xml:space="preserve">нет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pStyle w:val="TableParagraph"/>
              <w:spacing w:before="1"/>
              <w:ind w:right="1"/>
              <w:jc w:val="center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color w:val="808080"/>
                <w:sz w:val="20"/>
                <w:szCs w:val="20"/>
              </w:rPr>
            </w:pPr>
          </w:p>
        </w:tc>
      </w:tr>
      <w:tr w:rsidR="005633BF" w:rsidTr="005633B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Прочее</w:t>
            </w:r>
          </w:p>
        </w:tc>
      </w:tr>
      <w:tr w:rsidR="005633BF" w:rsidTr="005633BF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ind w:left="-27" w:hanging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F" w:rsidRDefault="00563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пилотному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введению системы обязательного распределения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трудодефицитные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субъекты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заквотированные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рабочие места выпускников образовательных организаций высшего образования по медицинским и педагогическим профессиям (специальностям).</w:t>
            </w:r>
          </w:p>
          <w:p w:rsidR="005633BF" w:rsidRDefault="005633B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 поле “охват участников” численность студентов по данным специальностям</w:t>
            </w:r>
          </w:p>
          <w:p w:rsidR="005633BF" w:rsidRDefault="005633B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color w:val="808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color w:val="808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BF" w:rsidRDefault="005633B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:rsidR="005633BF" w:rsidRDefault="005633BF" w:rsidP="005633BF">
      <w:pPr>
        <w:rPr>
          <w:rFonts w:ascii="Times New Roman" w:hAnsi="Times New Roman" w:cs="Times New Roman"/>
        </w:rPr>
      </w:pPr>
    </w:p>
    <w:p w:rsidR="005633BF" w:rsidRDefault="005633BF" w:rsidP="005633BF">
      <w:pPr>
        <w:rPr>
          <w:rFonts w:ascii="Times New Roman" w:hAnsi="Times New Roman" w:cs="Times New Roman"/>
        </w:rPr>
      </w:pPr>
    </w:p>
    <w:p w:rsidR="005633BF" w:rsidRDefault="005633BF" w:rsidP="005633BF">
      <w:pPr>
        <w:autoSpaceDE w:val="0"/>
        <w:autoSpaceDN w:val="0"/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633BF" w:rsidRDefault="005633BF" w:rsidP="005633BF">
      <w:pPr>
        <w:autoSpaceDE w:val="0"/>
        <w:autoSpaceDN w:val="0"/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633BF" w:rsidRDefault="005633BF" w:rsidP="005633BF">
      <w:pPr>
        <w:autoSpaceDE w:val="0"/>
        <w:autoSpaceDN w:val="0"/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36C6" w:rsidRDefault="007C36C6" w:rsidP="005633BF">
      <w:pPr>
        <w:autoSpaceDE w:val="0"/>
        <w:autoSpaceDN w:val="0"/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36C6" w:rsidRDefault="007C36C6" w:rsidP="005633BF">
      <w:pPr>
        <w:autoSpaceDE w:val="0"/>
        <w:autoSpaceDN w:val="0"/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36C6" w:rsidRDefault="007C36C6" w:rsidP="005633BF">
      <w:pPr>
        <w:autoSpaceDE w:val="0"/>
        <w:autoSpaceDN w:val="0"/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36C6" w:rsidRDefault="007C36C6" w:rsidP="005633BF">
      <w:pPr>
        <w:autoSpaceDE w:val="0"/>
        <w:autoSpaceDN w:val="0"/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36C6" w:rsidRDefault="007C36C6" w:rsidP="005633BF">
      <w:pPr>
        <w:autoSpaceDE w:val="0"/>
        <w:autoSpaceDN w:val="0"/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36C6" w:rsidRDefault="007C36C6" w:rsidP="005633BF">
      <w:pPr>
        <w:autoSpaceDE w:val="0"/>
        <w:autoSpaceDN w:val="0"/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36C6" w:rsidRDefault="007C36C6" w:rsidP="005633BF">
      <w:pPr>
        <w:autoSpaceDE w:val="0"/>
        <w:autoSpaceDN w:val="0"/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633BF" w:rsidRDefault="005633BF" w:rsidP="005633BF">
      <w:pPr>
        <w:autoSpaceDE w:val="0"/>
        <w:autoSpaceDN w:val="0"/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73175" w:rsidRDefault="005633BF" w:rsidP="005633BF">
      <w:pPr>
        <w:autoSpaceDE w:val="0"/>
        <w:autoSpaceDN w:val="0"/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3175" w:rsidRDefault="00273175" w:rsidP="005633BF">
      <w:pPr>
        <w:autoSpaceDE w:val="0"/>
        <w:autoSpaceDN w:val="0"/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73175" w:rsidRDefault="00273175" w:rsidP="005633BF">
      <w:pPr>
        <w:autoSpaceDE w:val="0"/>
        <w:autoSpaceDN w:val="0"/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73175" w:rsidRDefault="00273175" w:rsidP="005633BF">
      <w:pPr>
        <w:autoSpaceDE w:val="0"/>
        <w:autoSpaceDN w:val="0"/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73175" w:rsidRDefault="00273175" w:rsidP="005633BF">
      <w:pPr>
        <w:autoSpaceDE w:val="0"/>
        <w:autoSpaceDN w:val="0"/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73175" w:rsidRDefault="00273175" w:rsidP="005633BF">
      <w:pPr>
        <w:autoSpaceDE w:val="0"/>
        <w:autoSpaceDN w:val="0"/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73175" w:rsidRDefault="00273175" w:rsidP="005633BF">
      <w:pPr>
        <w:autoSpaceDE w:val="0"/>
        <w:autoSpaceDN w:val="0"/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73175" w:rsidRDefault="00273175" w:rsidP="005633BF">
      <w:pPr>
        <w:autoSpaceDE w:val="0"/>
        <w:autoSpaceDN w:val="0"/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633BF" w:rsidRPr="00ED1772" w:rsidRDefault="005633BF" w:rsidP="005633BF">
      <w:pPr>
        <w:autoSpaceDE w:val="0"/>
        <w:autoSpaceDN w:val="0"/>
        <w:spacing w:line="300" w:lineRule="auto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ED1772">
        <w:rPr>
          <w:rFonts w:ascii="Times New Roman" w:hAnsi="Times New Roman" w:cs="Times New Roman"/>
          <w:b/>
          <w:color w:val="auto"/>
          <w:sz w:val="30"/>
          <w:szCs w:val="30"/>
        </w:rPr>
        <w:lastRenderedPageBreak/>
        <w:t>ИНФОРМАЦИЯ</w:t>
      </w:r>
    </w:p>
    <w:p w:rsidR="007C36C6" w:rsidRDefault="005633BF" w:rsidP="005633BF">
      <w:pPr>
        <w:autoSpaceDE w:val="0"/>
        <w:autoSpaceDN w:val="0"/>
        <w:spacing w:line="300" w:lineRule="auto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ED1772">
        <w:rPr>
          <w:rFonts w:ascii="Times New Roman" w:hAnsi="Times New Roman" w:cs="Times New Roman"/>
          <w:b/>
          <w:color w:val="auto"/>
          <w:sz w:val="30"/>
          <w:szCs w:val="30"/>
        </w:rPr>
        <w:t xml:space="preserve">о реализации плана мероприятий по выполнению </w:t>
      </w:r>
      <w:r w:rsidRPr="00ED1772">
        <w:rPr>
          <w:rFonts w:ascii="Times New Roman" w:hAnsi="Times New Roman" w:cs="Times New Roman"/>
          <w:b/>
          <w:color w:val="auto"/>
          <w:sz w:val="30"/>
          <w:szCs w:val="30"/>
        </w:rPr>
        <w:br/>
        <w:t xml:space="preserve">Региональной долгосрочной </w:t>
      </w:r>
      <w:proofErr w:type="gramStart"/>
      <w:r w:rsidRPr="00ED1772">
        <w:rPr>
          <w:rFonts w:ascii="Times New Roman" w:hAnsi="Times New Roman" w:cs="Times New Roman"/>
          <w:b/>
          <w:color w:val="auto"/>
          <w:sz w:val="30"/>
          <w:szCs w:val="30"/>
        </w:rPr>
        <w:t xml:space="preserve">программы Псковской области содействия занятости </w:t>
      </w:r>
      <w:r>
        <w:rPr>
          <w:rFonts w:ascii="Times New Roman" w:hAnsi="Times New Roman" w:cs="Times New Roman"/>
          <w:b/>
          <w:color w:val="auto"/>
          <w:sz w:val="30"/>
          <w:szCs w:val="30"/>
        </w:rPr>
        <w:t>молодежи</w:t>
      </w:r>
      <w:proofErr w:type="gramEnd"/>
      <w:r>
        <w:rPr>
          <w:rFonts w:ascii="Times New Roman" w:hAnsi="Times New Roman" w:cs="Times New Roman"/>
          <w:b/>
          <w:color w:val="auto"/>
          <w:sz w:val="30"/>
          <w:szCs w:val="30"/>
        </w:rPr>
        <w:t xml:space="preserve"> на период до 2030 года</w:t>
      </w:r>
    </w:p>
    <w:p w:rsidR="005633BF" w:rsidRDefault="005633BF" w:rsidP="005633BF">
      <w:pPr>
        <w:autoSpaceDE w:val="0"/>
        <w:autoSpaceDN w:val="0"/>
        <w:spacing w:line="300" w:lineRule="auto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>
        <w:rPr>
          <w:rFonts w:ascii="Times New Roman" w:hAnsi="Times New Roman" w:cs="Times New Roman"/>
          <w:b/>
          <w:color w:val="auto"/>
          <w:sz w:val="30"/>
          <w:szCs w:val="30"/>
        </w:rPr>
        <w:t xml:space="preserve"> в ГБПОУ ПО «Великолукский лесотехнический колледж»</w:t>
      </w:r>
    </w:p>
    <w:p w:rsidR="005633BF" w:rsidRDefault="005633BF" w:rsidP="005633BF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5633BF" w:rsidRDefault="004D6F47" w:rsidP="005633B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5633BF" w:rsidRPr="004D6F47">
        <w:rPr>
          <w:rFonts w:ascii="Times New Roman" w:hAnsi="Times New Roman" w:cs="Times New Roman"/>
          <w:color w:val="auto"/>
          <w:sz w:val="28"/>
          <w:szCs w:val="28"/>
        </w:rPr>
        <w:t>Программы по профессиональной ориентации молодежи.</w:t>
      </w:r>
    </w:p>
    <w:p w:rsidR="00765A36" w:rsidRPr="004D6F47" w:rsidRDefault="00765A36" w:rsidP="005633B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B25EC" w:rsidRDefault="00765A36" w:rsidP="00B8437F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rFonts w:ascii="Arial" w:hAnsi="Arial" w:cs="Arial"/>
          <w:color w:val="333333"/>
        </w:rPr>
        <w:tab/>
      </w:r>
      <w:r w:rsidRPr="00765A36">
        <w:rPr>
          <w:color w:val="333333"/>
        </w:rPr>
        <w:t>14 апреля студенты колледжа посетили ярмарку трудоустройства «Работа России. Время возможностей».</w:t>
      </w:r>
      <w:r>
        <w:rPr>
          <w:color w:val="333333"/>
        </w:rPr>
        <w:t xml:space="preserve"> </w:t>
      </w:r>
      <w:r w:rsidRPr="00765A36">
        <w:rPr>
          <w:color w:val="333333"/>
        </w:rPr>
        <w:t xml:space="preserve">Студенты  смогли получить информацию о предприятиях, свободных вакансиях </w:t>
      </w:r>
      <w:r w:rsidR="008A30D9">
        <w:rPr>
          <w:color w:val="333333"/>
        </w:rPr>
        <w:t xml:space="preserve"> </w:t>
      </w:r>
      <w:r>
        <w:rPr>
          <w:color w:val="333333"/>
        </w:rPr>
        <w:t xml:space="preserve"> в </w:t>
      </w:r>
      <w:proofErr w:type="gramStart"/>
      <w:r>
        <w:rPr>
          <w:color w:val="333333"/>
        </w:rPr>
        <w:t>г</w:t>
      </w:r>
      <w:proofErr w:type="gramEnd"/>
      <w:r>
        <w:rPr>
          <w:color w:val="333333"/>
        </w:rPr>
        <w:t>. Великие Луки</w:t>
      </w:r>
      <w:r w:rsidRPr="00765A36">
        <w:rPr>
          <w:color w:val="333333"/>
        </w:rPr>
        <w:t>.</w:t>
      </w:r>
      <w:r w:rsidR="00B8437F">
        <w:rPr>
          <w:color w:val="333333"/>
        </w:rPr>
        <w:t xml:space="preserve">  </w:t>
      </w:r>
    </w:p>
    <w:p w:rsidR="00B8437F" w:rsidRDefault="00B8437F" w:rsidP="00B8437F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Приняло участие 47 чл.</w:t>
      </w:r>
    </w:p>
    <w:p w:rsidR="00B8437F" w:rsidRDefault="00B8437F" w:rsidP="00B8437F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ab/>
      </w:r>
      <w:r w:rsidR="00765A36">
        <w:rPr>
          <w:color w:val="333333"/>
        </w:rPr>
        <w:t xml:space="preserve"> </w:t>
      </w:r>
    </w:p>
    <w:p w:rsidR="005633BF" w:rsidRPr="004D6F47" w:rsidRDefault="005633BF" w:rsidP="00B8437F">
      <w:pPr>
        <w:pStyle w:val="a5"/>
        <w:shd w:val="clear" w:color="auto" w:fill="FFFFFF"/>
        <w:spacing w:before="0" w:beforeAutospacing="0" w:after="150" w:afterAutospacing="0"/>
      </w:pPr>
      <w:r w:rsidRPr="004D6F47">
        <w:t>Отделение</w:t>
      </w:r>
      <w:r w:rsidR="004D6F47">
        <w:t xml:space="preserve">м </w:t>
      </w:r>
      <w:r w:rsidRPr="004D6F47">
        <w:t xml:space="preserve"> ГКУ ПО «ОЦЗН» по городу Великие Луки и Великолукскому району   23 июня 2023 года с 10:00 до 13:00 была проведена  Всероссийская  ярмарка </w:t>
      </w:r>
      <w:r w:rsidR="004D6F47">
        <w:t xml:space="preserve"> трудоустройства.</w:t>
      </w:r>
    </w:p>
    <w:p w:rsidR="005633BF" w:rsidRPr="004D6F47" w:rsidRDefault="004D6F47" w:rsidP="004D6F47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ab/>
      </w:r>
      <w:r w:rsidR="005633BF" w:rsidRPr="004D6F47">
        <w:rPr>
          <w:sz w:val="24"/>
          <w:szCs w:val="24"/>
        </w:rPr>
        <w:t xml:space="preserve">Студенты колледжа   познакомились  с банком вакансий ведущих предприятий города, </w:t>
      </w:r>
      <w:r w:rsidRPr="004D6F47">
        <w:rPr>
          <w:sz w:val="24"/>
          <w:szCs w:val="24"/>
        </w:rPr>
        <w:t xml:space="preserve"> могли </w:t>
      </w:r>
      <w:r w:rsidR="005633BF" w:rsidRPr="004D6F47">
        <w:rPr>
          <w:sz w:val="24"/>
          <w:szCs w:val="24"/>
        </w:rPr>
        <w:t>выбрать подходящую работу, пройти собеседование у работодателей, посоветоваться со специалистами службы занятости по профессиональной ориентации и профессиональному обучению, принять участие в мастер-классе «Успешное резюме».</w:t>
      </w:r>
    </w:p>
    <w:p w:rsidR="005633BF" w:rsidRDefault="005633BF" w:rsidP="005633BF">
      <w:pPr>
        <w:pStyle w:val="TableParagraph"/>
        <w:rPr>
          <w:sz w:val="24"/>
          <w:szCs w:val="24"/>
        </w:rPr>
      </w:pPr>
      <w:r w:rsidRPr="004D6F47">
        <w:rPr>
          <w:sz w:val="24"/>
          <w:szCs w:val="24"/>
        </w:rPr>
        <w:t xml:space="preserve">Место проведения: </w:t>
      </w:r>
      <w:proofErr w:type="gramStart"/>
      <w:r w:rsidRPr="004D6F47">
        <w:rPr>
          <w:sz w:val="24"/>
          <w:szCs w:val="24"/>
        </w:rPr>
        <w:t>г</w:t>
      </w:r>
      <w:proofErr w:type="gramEnd"/>
      <w:r w:rsidRPr="004D6F47">
        <w:rPr>
          <w:sz w:val="24"/>
          <w:szCs w:val="24"/>
        </w:rPr>
        <w:t>. Великие Луки, ул. Зверева, дом 29. Дом культуры имени Ленинского комсомол</w:t>
      </w:r>
      <w:r w:rsidR="004D6F47">
        <w:rPr>
          <w:sz w:val="24"/>
          <w:szCs w:val="24"/>
        </w:rPr>
        <w:t>. В акции приняло участие 47 человек</w:t>
      </w:r>
      <w:proofErr w:type="gramStart"/>
      <w:r w:rsidR="004D6F47">
        <w:rPr>
          <w:sz w:val="24"/>
          <w:szCs w:val="24"/>
        </w:rPr>
        <w:t xml:space="preserve"> .</w:t>
      </w:r>
      <w:proofErr w:type="gramEnd"/>
    </w:p>
    <w:p w:rsidR="000B25EC" w:rsidRDefault="00B8437F" w:rsidP="005633BF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ab/>
      </w:r>
      <w:r w:rsidRPr="004D6F47">
        <w:rPr>
          <w:sz w:val="24"/>
          <w:szCs w:val="24"/>
        </w:rPr>
        <w:t>Отделение</w:t>
      </w:r>
      <w:r>
        <w:rPr>
          <w:sz w:val="24"/>
          <w:szCs w:val="24"/>
        </w:rPr>
        <w:t xml:space="preserve">м </w:t>
      </w:r>
      <w:r w:rsidRPr="004D6F47">
        <w:rPr>
          <w:sz w:val="24"/>
          <w:szCs w:val="24"/>
        </w:rPr>
        <w:t xml:space="preserve"> ГКУ ПО «ОЦЗН» по городу Великие Луки и Великолукскому району  </w:t>
      </w:r>
      <w:r>
        <w:rPr>
          <w:sz w:val="24"/>
          <w:szCs w:val="24"/>
        </w:rPr>
        <w:t xml:space="preserve"> проводились собеседования «Советы для выпускников профессиональных учебных заведений». </w:t>
      </w:r>
    </w:p>
    <w:p w:rsidR="00B8437F" w:rsidRDefault="000B25EC" w:rsidP="005633BF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П</w:t>
      </w:r>
      <w:r w:rsidR="00B8437F">
        <w:rPr>
          <w:sz w:val="24"/>
          <w:szCs w:val="24"/>
        </w:rPr>
        <w:t>риняло участие 47 чел</w:t>
      </w:r>
    </w:p>
    <w:p w:rsidR="00B8437F" w:rsidRDefault="00B8437F" w:rsidP="005633BF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D6F47" w:rsidRDefault="004D6F47" w:rsidP="004D6F4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D6F47" w:rsidRDefault="004D6F47" w:rsidP="004D6F47">
      <w:pPr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r w:rsidRPr="004D6F47">
        <w:rPr>
          <w:rFonts w:ascii="Times New Roman" w:hAnsi="Times New Roman" w:cs="Times New Roman"/>
          <w:sz w:val="28"/>
          <w:szCs w:val="28"/>
        </w:rPr>
        <w:t>Создание условий для профессиональной ориентации молодежи, в том числе включая направления «Больше, чем работа» молодежной программы «Больше, чем путешествие».</w:t>
      </w:r>
      <w:r w:rsidRPr="004D6F47">
        <w:rPr>
          <w:rFonts w:hint="eastAsia"/>
        </w:rPr>
        <w:t xml:space="preserve"> </w:t>
      </w:r>
    </w:p>
    <w:p w:rsidR="004D6F47" w:rsidRDefault="004D6F47" w:rsidP="004D6F47">
      <w:pPr>
        <w:jc w:val="both"/>
      </w:pPr>
    </w:p>
    <w:p w:rsidR="004D6F47" w:rsidRPr="00EB67CF" w:rsidRDefault="004D6F47" w:rsidP="004D6F47">
      <w:pPr>
        <w:widowControl/>
        <w:shd w:val="clear" w:color="auto" w:fill="FFFFFF"/>
        <w:outlineLvl w:val="0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auto"/>
          <w:kern w:val="36"/>
          <w:sz w:val="22"/>
          <w:szCs w:val="22"/>
        </w:rPr>
        <w:tab/>
      </w:r>
      <w:r w:rsidRPr="00EB67CF">
        <w:rPr>
          <w:rFonts w:ascii="Times New Roman" w:eastAsia="Times New Roman" w:hAnsi="Times New Roman" w:cs="Times New Roman"/>
          <w:bCs/>
          <w:color w:val="auto"/>
          <w:kern w:val="36"/>
        </w:rPr>
        <w:t xml:space="preserve">Центрально-лесной государственный природный биосферный заповедник провел для студентов колледжа уроки по экологии и краниологии     (сотрудник </w:t>
      </w:r>
      <w:r w:rsidRPr="00EB67CF">
        <w:rPr>
          <w:rFonts w:ascii="Times New Roman" w:hAnsi="Times New Roman" w:cs="Times New Roman"/>
          <w:color w:val="auto"/>
          <w:shd w:val="clear" w:color="auto" w:fill="FFFFFF"/>
        </w:rPr>
        <w:t>Елена Маркова).</w:t>
      </w:r>
    </w:p>
    <w:p w:rsidR="000B25EC" w:rsidRDefault="004D6F47" w:rsidP="004D6F47">
      <w:pPr>
        <w:widowControl/>
        <w:shd w:val="clear" w:color="auto" w:fill="FFFFFF"/>
        <w:outlineLvl w:val="0"/>
        <w:rPr>
          <w:rFonts w:ascii="Times New Roman" w:hAnsi="Times New Roman" w:cs="Times New Roman"/>
          <w:color w:val="auto"/>
          <w:shd w:val="clear" w:color="auto" w:fill="FFFFFF"/>
        </w:rPr>
      </w:pPr>
      <w:r w:rsidRPr="00EB67CF">
        <w:rPr>
          <w:rStyle w:val="a4"/>
          <w:rFonts w:ascii="Times New Roman" w:hAnsi="Times New Roman" w:cs="Times New Roman"/>
          <w:b w:val="0"/>
          <w:color w:val="auto"/>
          <w:shd w:val="clear" w:color="auto" w:fill="FFFFFF"/>
        </w:rPr>
        <w:t>Тел.</w:t>
      </w:r>
      <w:r w:rsidRPr="00EB67CF">
        <w:rPr>
          <w:rFonts w:ascii="Times New Roman" w:hAnsi="Times New Roman" w:cs="Times New Roman"/>
          <w:color w:val="auto"/>
          <w:shd w:val="clear" w:color="auto" w:fill="FFFFFF"/>
        </w:rPr>
        <w:t xml:space="preserve"> 8(81141) 22-391 </w:t>
      </w:r>
      <w:r w:rsidR="00765A36" w:rsidRPr="00EB67CF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4D6F47" w:rsidRPr="00EB67CF" w:rsidRDefault="004D6F47" w:rsidP="004D6F47">
      <w:pPr>
        <w:widowControl/>
        <w:shd w:val="clear" w:color="auto" w:fill="FFFFFF"/>
        <w:outlineLvl w:val="0"/>
        <w:rPr>
          <w:rFonts w:ascii="Times New Roman" w:hAnsi="Times New Roman" w:cs="Times New Roman"/>
        </w:rPr>
      </w:pPr>
      <w:r w:rsidRPr="00EB67CF">
        <w:rPr>
          <w:rFonts w:ascii="Times New Roman" w:hAnsi="Times New Roman" w:cs="Times New Roman"/>
        </w:rPr>
        <w:t>Приняло участие 63 человек</w:t>
      </w:r>
    </w:p>
    <w:p w:rsidR="004D6F47" w:rsidRDefault="004D6F47" w:rsidP="004D6F47">
      <w:pPr>
        <w:widowControl/>
        <w:shd w:val="clear" w:color="auto" w:fill="FFFFFF"/>
        <w:outlineLvl w:val="0"/>
      </w:pPr>
    </w:p>
    <w:p w:rsidR="004D6F47" w:rsidRDefault="004D6F47" w:rsidP="004D6F47">
      <w:pPr>
        <w:jc w:val="both"/>
        <w:rPr>
          <w:rFonts w:ascii="Times New Roman" w:hAnsi="Times New Roman" w:cs="Times New Roman"/>
          <w:sz w:val="28"/>
          <w:szCs w:val="28"/>
        </w:rPr>
      </w:pPr>
      <w:r>
        <w:t>5.</w:t>
      </w:r>
      <w:r w:rsidRPr="004D6F47">
        <w:rPr>
          <w:rFonts w:ascii="Times New Roman" w:hAnsi="Times New Roman" w:cs="Times New Roman"/>
          <w:sz w:val="20"/>
          <w:szCs w:val="20"/>
        </w:rPr>
        <w:t xml:space="preserve"> </w:t>
      </w:r>
      <w:r w:rsidRPr="004D6F47">
        <w:rPr>
          <w:rFonts w:ascii="Times New Roman" w:hAnsi="Times New Roman" w:cs="Times New Roman"/>
          <w:sz w:val="28"/>
          <w:szCs w:val="28"/>
        </w:rPr>
        <w:t xml:space="preserve">Создание условий для приобретения в рамках освоения образовательных программ среднего профессионального образования предпринимательских компетенций, а также знаний и умений, необходимых для ведения предпринимательской деятельности, осуществления деятельности в форме </w:t>
      </w:r>
      <w:proofErr w:type="spellStart"/>
      <w:r w:rsidRPr="004D6F47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4D6F47">
        <w:rPr>
          <w:rFonts w:ascii="Times New Roman" w:hAnsi="Times New Roman" w:cs="Times New Roman"/>
          <w:sz w:val="28"/>
          <w:szCs w:val="28"/>
        </w:rPr>
        <w:t>.</w:t>
      </w:r>
    </w:p>
    <w:p w:rsidR="004D6F47" w:rsidRDefault="004D6F47" w:rsidP="004D6F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5EC" w:rsidRDefault="004D6F47" w:rsidP="004A736A">
      <w:pPr>
        <w:widowControl/>
        <w:shd w:val="clear" w:color="auto" w:fill="FFFFFF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B67CF">
        <w:rPr>
          <w:rFonts w:ascii="Times New Roman" w:hAnsi="Times New Roman" w:cs="Times New Roman"/>
          <w:color w:val="0D0D0D"/>
        </w:rPr>
        <w:t xml:space="preserve">Уроки Финансовой грамотности  «С чего начинается предпринимательская деятельность» Преподаватель </w:t>
      </w:r>
      <w:proofErr w:type="spellStart"/>
      <w:r w:rsidRPr="00EB67CF">
        <w:rPr>
          <w:rFonts w:ascii="Times New Roman" w:hAnsi="Times New Roman" w:cs="Times New Roman"/>
          <w:color w:val="0D0D0D"/>
        </w:rPr>
        <w:t>Шекина</w:t>
      </w:r>
      <w:proofErr w:type="spellEnd"/>
      <w:r w:rsidRPr="00EB67CF">
        <w:rPr>
          <w:rFonts w:ascii="Times New Roman" w:hAnsi="Times New Roman" w:cs="Times New Roman"/>
          <w:color w:val="0D0D0D"/>
        </w:rPr>
        <w:t xml:space="preserve"> Ю.М.8-911-691-82-60</w:t>
      </w:r>
      <w:r w:rsidRPr="00EB6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36A" w:rsidRDefault="004A736A" w:rsidP="004A736A">
      <w:pPr>
        <w:widowControl/>
        <w:shd w:val="clear" w:color="auto" w:fill="FFFFFF"/>
        <w:outlineLvl w:val="0"/>
        <w:rPr>
          <w:rFonts w:ascii="Times New Roman" w:hAnsi="Times New Roman" w:cs="Times New Roman"/>
        </w:rPr>
      </w:pPr>
      <w:r w:rsidRPr="00EB67CF">
        <w:rPr>
          <w:rFonts w:ascii="Times New Roman" w:hAnsi="Times New Roman" w:cs="Times New Roman"/>
        </w:rPr>
        <w:t>Приняло участие 63 человек.</w:t>
      </w:r>
    </w:p>
    <w:p w:rsidR="00EB67CF" w:rsidRPr="00EB67CF" w:rsidRDefault="00EB67CF" w:rsidP="004A736A">
      <w:pPr>
        <w:widowControl/>
        <w:shd w:val="clear" w:color="auto" w:fill="FFFFFF"/>
        <w:outlineLvl w:val="0"/>
        <w:rPr>
          <w:rFonts w:ascii="Times New Roman" w:hAnsi="Times New Roman" w:cs="Times New Roman"/>
        </w:rPr>
      </w:pPr>
    </w:p>
    <w:p w:rsidR="004A736A" w:rsidRDefault="004A736A" w:rsidP="004A736A">
      <w:pPr>
        <w:jc w:val="both"/>
        <w:rPr>
          <w:rFonts w:ascii="Times New Roman" w:hAnsi="Times New Roman" w:cs="Times New Roman"/>
          <w:sz w:val="28"/>
          <w:szCs w:val="28"/>
        </w:rPr>
      </w:pPr>
      <w:r>
        <w:t>6.</w:t>
      </w:r>
      <w:r w:rsidRPr="004A736A">
        <w:rPr>
          <w:rFonts w:ascii="Times New Roman" w:hAnsi="Times New Roman" w:cs="Times New Roman"/>
          <w:sz w:val="20"/>
          <w:szCs w:val="20"/>
        </w:rPr>
        <w:t xml:space="preserve"> </w:t>
      </w:r>
      <w:r w:rsidRPr="004A736A">
        <w:rPr>
          <w:rFonts w:ascii="Times New Roman" w:hAnsi="Times New Roman" w:cs="Times New Roman"/>
          <w:sz w:val="28"/>
          <w:szCs w:val="28"/>
        </w:rPr>
        <w:t>Мероприятия, региональные проекты, программы по развитию предпринимательских компетенций, учащихся в образовательных учреждениях среднего профессионального образования.</w:t>
      </w:r>
    </w:p>
    <w:p w:rsidR="00EB67CF" w:rsidRDefault="00EB67CF" w:rsidP="004A73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736A" w:rsidRPr="007C36C6" w:rsidRDefault="004A736A" w:rsidP="004A736A">
      <w:pPr>
        <w:jc w:val="both"/>
        <w:rPr>
          <w:rFonts w:ascii="Times New Roman" w:hAnsi="Times New Roman" w:cs="Times New Roman"/>
          <w:b/>
          <w:i/>
        </w:rPr>
      </w:pPr>
      <w:r w:rsidRPr="007C36C6">
        <w:rPr>
          <w:rFonts w:ascii="Times New Roman" w:hAnsi="Times New Roman" w:cs="Times New Roman"/>
          <w:b/>
          <w:i/>
        </w:rPr>
        <w:t xml:space="preserve">За 2 квартал 2023г. </w:t>
      </w:r>
      <w:r w:rsidR="00EB67CF" w:rsidRPr="007C36C6">
        <w:rPr>
          <w:rFonts w:ascii="Times New Roman" w:hAnsi="Times New Roman" w:cs="Times New Roman"/>
          <w:b/>
          <w:i/>
        </w:rPr>
        <w:t xml:space="preserve"> </w:t>
      </w:r>
      <w:r w:rsidRPr="007C36C6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7C36C6">
        <w:rPr>
          <w:rFonts w:ascii="Times New Roman" w:hAnsi="Times New Roman" w:cs="Times New Roman"/>
          <w:b/>
          <w:i/>
        </w:rPr>
        <w:t>проведены</w:t>
      </w:r>
      <w:proofErr w:type="gramEnd"/>
      <w:r w:rsidRPr="007C36C6">
        <w:rPr>
          <w:rFonts w:ascii="Times New Roman" w:hAnsi="Times New Roman" w:cs="Times New Roman"/>
          <w:b/>
          <w:i/>
        </w:rPr>
        <w:t xml:space="preserve"> </w:t>
      </w:r>
      <w:r w:rsidR="00EB67CF" w:rsidRPr="007C36C6">
        <w:rPr>
          <w:rFonts w:ascii="Times New Roman" w:hAnsi="Times New Roman" w:cs="Times New Roman"/>
          <w:b/>
          <w:i/>
        </w:rPr>
        <w:t xml:space="preserve">мероприятии по развитию предпринимательских </w:t>
      </w:r>
      <w:proofErr w:type="spellStart"/>
      <w:r w:rsidR="00EB67CF" w:rsidRPr="007C36C6">
        <w:rPr>
          <w:rFonts w:ascii="Times New Roman" w:hAnsi="Times New Roman" w:cs="Times New Roman"/>
          <w:b/>
          <w:i/>
        </w:rPr>
        <w:t>компитенций</w:t>
      </w:r>
      <w:proofErr w:type="spellEnd"/>
      <w:r w:rsidRPr="007C36C6">
        <w:rPr>
          <w:rFonts w:ascii="Times New Roman" w:hAnsi="Times New Roman" w:cs="Times New Roman"/>
          <w:b/>
          <w:i/>
        </w:rPr>
        <w:t>:</w:t>
      </w:r>
    </w:p>
    <w:p w:rsidR="00EB67CF" w:rsidRPr="00EB67CF" w:rsidRDefault="00EB67CF" w:rsidP="004A736A">
      <w:pPr>
        <w:jc w:val="both"/>
        <w:rPr>
          <w:rFonts w:ascii="Times New Roman" w:hAnsi="Times New Roman" w:cs="Times New Roman"/>
          <w:i/>
        </w:rPr>
      </w:pPr>
    </w:p>
    <w:p w:rsidR="000B25EC" w:rsidRDefault="004A736A" w:rsidP="009F28D9">
      <w:pPr>
        <w:widowControl/>
        <w:shd w:val="clear" w:color="auto" w:fill="FFFFFF"/>
        <w:outlineLvl w:val="0"/>
        <w:rPr>
          <w:rFonts w:ascii="Times New Roman" w:hAnsi="Times New Roman" w:cs="Times New Roman"/>
        </w:rPr>
      </w:pPr>
      <w:r w:rsidRPr="00EB67CF">
        <w:rPr>
          <w:rFonts w:ascii="Times New Roman" w:hAnsi="Times New Roman" w:cs="Times New Roman"/>
        </w:rPr>
        <w:tab/>
        <w:t>Оформление стенда по профориентации «Важность моей специальности»</w:t>
      </w:r>
      <w:r w:rsidR="00EC0DE8" w:rsidRPr="00EB67CF">
        <w:rPr>
          <w:rFonts w:ascii="Times New Roman" w:hAnsi="Times New Roman" w:cs="Times New Roman"/>
        </w:rPr>
        <w:t>.</w:t>
      </w:r>
      <w:r w:rsidR="009F28D9" w:rsidRPr="00EB67CF">
        <w:rPr>
          <w:rFonts w:ascii="Times New Roman" w:hAnsi="Times New Roman" w:cs="Times New Roman"/>
        </w:rPr>
        <w:t xml:space="preserve"> </w:t>
      </w:r>
    </w:p>
    <w:p w:rsidR="009F28D9" w:rsidRPr="00EB67CF" w:rsidRDefault="009F28D9" w:rsidP="009F28D9">
      <w:pPr>
        <w:widowControl/>
        <w:shd w:val="clear" w:color="auto" w:fill="FFFFFF"/>
        <w:outlineLvl w:val="0"/>
        <w:rPr>
          <w:rFonts w:ascii="Times New Roman" w:hAnsi="Times New Roman" w:cs="Times New Roman"/>
        </w:rPr>
      </w:pPr>
      <w:r w:rsidRPr="00EB67CF">
        <w:rPr>
          <w:rFonts w:ascii="Times New Roman" w:hAnsi="Times New Roman" w:cs="Times New Roman"/>
        </w:rPr>
        <w:t>Приняло участие 9 человек.</w:t>
      </w:r>
    </w:p>
    <w:p w:rsidR="00EC0DE8" w:rsidRPr="00EB67CF" w:rsidRDefault="00EC0DE8" w:rsidP="004A736A">
      <w:pPr>
        <w:jc w:val="both"/>
        <w:rPr>
          <w:rFonts w:ascii="Times New Roman" w:hAnsi="Times New Roman" w:cs="Times New Roman"/>
        </w:rPr>
      </w:pPr>
    </w:p>
    <w:p w:rsidR="004A736A" w:rsidRPr="00EB67CF" w:rsidRDefault="00EC0DE8" w:rsidP="004A736A">
      <w:pPr>
        <w:jc w:val="both"/>
        <w:rPr>
          <w:rFonts w:ascii="Times New Roman" w:hAnsi="Times New Roman" w:cs="Times New Roman"/>
        </w:rPr>
      </w:pPr>
      <w:r w:rsidRPr="00EB67CF">
        <w:rPr>
          <w:rFonts w:ascii="Times New Roman" w:hAnsi="Times New Roman" w:cs="Times New Roman"/>
        </w:rPr>
        <w:tab/>
        <w:t xml:space="preserve"> Центром опережающей профессиональной подготовки Псковской области  проводился   конкурс видеороликов профессиональной направленности  «Успешная карьера начинается отсюда ». Ролик  «Великолукский лесотехнический колледж» занял 1 место, автор ролика Кондратьев Владислав Романович.</w:t>
      </w:r>
    </w:p>
    <w:p w:rsidR="00EC0DE8" w:rsidRPr="00EB67CF" w:rsidRDefault="00EC0DE8" w:rsidP="004A736A">
      <w:pPr>
        <w:jc w:val="both"/>
        <w:rPr>
          <w:rFonts w:ascii="Times New Roman" w:hAnsi="Times New Roman" w:cs="Times New Roman"/>
          <w:color w:val="0F0F0F"/>
          <w:shd w:val="clear" w:color="auto" w:fill="FFFFFF"/>
        </w:rPr>
      </w:pPr>
      <w:r w:rsidRPr="00EB67CF">
        <w:rPr>
          <w:rFonts w:ascii="Times New Roman" w:hAnsi="Times New Roman" w:cs="Times New Roman"/>
        </w:rPr>
        <w:tab/>
      </w:r>
      <w:r w:rsidR="009F28D9" w:rsidRPr="00EB67CF">
        <w:rPr>
          <w:rFonts w:ascii="Times New Roman" w:hAnsi="Times New Roman" w:cs="Times New Roman"/>
        </w:rPr>
        <w:t>Студенты колледжа посетили Дни открытых дверей н</w:t>
      </w:r>
      <w:proofErr w:type="gramStart"/>
      <w:r w:rsidR="009F28D9" w:rsidRPr="00EB67CF">
        <w:rPr>
          <w:rFonts w:ascii="Times New Roman" w:hAnsi="Times New Roman" w:cs="Times New Roman"/>
        </w:rPr>
        <w:t xml:space="preserve">а </w:t>
      </w:r>
      <w:r w:rsidR="00765A36" w:rsidRPr="00EB67CF">
        <w:rPr>
          <w:rFonts w:ascii="Times New Roman" w:hAnsi="Times New Roman" w:cs="Times New Roman"/>
        </w:rPr>
        <w:t>ООО</w:t>
      </w:r>
      <w:proofErr w:type="gramEnd"/>
      <w:r w:rsidR="00765A36" w:rsidRPr="00EB67CF">
        <w:rPr>
          <w:rFonts w:ascii="Times New Roman" w:hAnsi="Times New Roman" w:cs="Times New Roman"/>
        </w:rPr>
        <w:t xml:space="preserve"> «ВЕЛМАШ-С», </w:t>
      </w:r>
      <w:r w:rsidR="00B8437F" w:rsidRPr="00EB67CF">
        <w:rPr>
          <w:rFonts w:ascii="Times New Roman" w:hAnsi="Times New Roman" w:cs="Times New Roman"/>
          <w:color w:val="0F0F0F"/>
          <w:shd w:val="clear" w:color="auto" w:fill="FFFFFF"/>
        </w:rPr>
        <w:t>ЗЭТО Завод электротехнического оборудования.</w:t>
      </w:r>
    </w:p>
    <w:p w:rsidR="000B25EC" w:rsidRDefault="00B8437F" w:rsidP="00B8437F">
      <w:pPr>
        <w:pStyle w:val="a5"/>
        <w:shd w:val="clear" w:color="auto" w:fill="FFFFFF"/>
        <w:spacing w:before="0" w:beforeAutospacing="0" w:after="150" w:afterAutospacing="0"/>
      </w:pPr>
      <w:r w:rsidRPr="00EB67CF">
        <w:rPr>
          <w:color w:val="333333"/>
        </w:rPr>
        <w:tab/>
      </w:r>
      <w:r w:rsidRPr="00EB67CF">
        <w:t xml:space="preserve">В настоящее время студенты трудоустроены на летний период  </w:t>
      </w:r>
    </w:p>
    <w:p w:rsidR="00B8437F" w:rsidRPr="00EB67CF" w:rsidRDefault="00B8437F" w:rsidP="00B8437F">
      <w:pPr>
        <w:pStyle w:val="a5"/>
        <w:shd w:val="clear" w:color="auto" w:fill="FFFFFF"/>
        <w:spacing w:before="0" w:beforeAutospacing="0" w:after="150" w:afterAutospacing="0"/>
      </w:pPr>
      <w:r w:rsidRPr="00EB67CF">
        <w:t xml:space="preserve">завод «ЗЭТО» 7 чел.   </w:t>
      </w:r>
      <w:proofErr w:type="gramStart"/>
      <w:r w:rsidR="000B25EC">
        <w:t xml:space="preserve">и </w:t>
      </w:r>
      <w:r w:rsidRPr="00EB67CF">
        <w:t xml:space="preserve"> ООО</w:t>
      </w:r>
      <w:proofErr w:type="gramEnd"/>
      <w:r w:rsidRPr="00EB67CF">
        <w:t xml:space="preserve"> «ВЕЛМАШ - С» 4 чел.</w:t>
      </w:r>
    </w:p>
    <w:p w:rsidR="000B25EC" w:rsidRDefault="00105C86" w:rsidP="00B8437F">
      <w:pPr>
        <w:pStyle w:val="a5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EB67CF">
        <w:rPr>
          <w:color w:val="333333"/>
          <w:shd w:val="clear" w:color="auto" w:fill="FFFFFF"/>
        </w:rPr>
        <w:t xml:space="preserve">                             </w:t>
      </w:r>
      <w:r w:rsidRPr="00EB67CF">
        <w:rPr>
          <w:shd w:val="clear" w:color="auto" w:fill="FFFFFF"/>
        </w:rPr>
        <w:t>В коллеже  в мае проводились мероприятия посвященные</w:t>
      </w:r>
      <w:r w:rsidRPr="00EB67CF">
        <w:rPr>
          <w:color w:val="333333"/>
          <w:shd w:val="clear" w:color="auto" w:fill="FFFFFF"/>
        </w:rPr>
        <w:t xml:space="preserve">  </w:t>
      </w:r>
      <w:r w:rsidRPr="00EB67CF">
        <w:rPr>
          <w:shd w:val="clear" w:color="auto" w:fill="FFFFFF"/>
        </w:rPr>
        <w:t xml:space="preserve">акции «Всероссийский День посадки леса». </w:t>
      </w:r>
    </w:p>
    <w:p w:rsidR="00105C86" w:rsidRPr="00EB67CF" w:rsidRDefault="00105C86" w:rsidP="00B8437F">
      <w:pPr>
        <w:pStyle w:val="a5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EB67CF">
        <w:rPr>
          <w:shd w:val="clear" w:color="auto" w:fill="FFFFFF"/>
        </w:rPr>
        <w:t xml:space="preserve">Всего мероприятий 5, приняло участников 206чел. </w:t>
      </w:r>
    </w:p>
    <w:p w:rsidR="00C81C75" w:rsidRPr="00EB67CF" w:rsidRDefault="00105C86" w:rsidP="00B8437F">
      <w:pPr>
        <w:pStyle w:val="a5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EB67CF">
        <w:rPr>
          <w:shd w:val="clear" w:color="auto" w:fill="FFFFFF"/>
        </w:rPr>
        <w:tab/>
      </w:r>
      <w:r w:rsidR="00C81C75" w:rsidRPr="00EB67CF">
        <w:tab/>
        <w:t xml:space="preserve"> Студентов колледжа в рамках  </w:t>
      </w:r>
      <w:r w:rsidR="00C81C75" w:rsidRPr="00EB67CF">
        <w:rPr>
          <w:shd w:val="clear" w:color="auto" w:fill="FFFFFF"/>
        </w:rPr>
        <w:t> «Всероссийского  Дня   посадки леса» на территории КУ «</w:t>
      </w:r>
      <w:proofErr w:type="gramStart"/>
      <w:r w:rsidR="00C81C75" w:rsidRPr="00EB67CF">
        <w:rPr>
          <w:shd w:val="clear" w:color="auto" w:fill="FFFFFF"/>
        </w:rPr>
        <w:t>Великолукское</w:t>
      </w:r>
      <w:proofErr w:type="gramEnd"/>
      <w:r w:rsidR="00C81C75" w:rsidRPr="00EB67CF">
        <w:rPr>
          <w:shd w:val="clear" w:color="auto" w:fill="FFFFFF"/>
        </w:rPr>
        <w:t xml:space="preserve"> » произведена посадка саженцев ели на площади 4 га. </w:t>
      </w:r>
      <w:r w:rsidRPr="00EB67CF">
        <w:rPr>
          <w:shd w:val="clear" w:color="auto" w:fill="FFFFFF"/>
        </w:rPr>
        <w:t xml:space="preserve"> Приняло участие 24 чел.</w:t>
      </w:r>
    </w:p>
    <w:p w:rsidR="00105C86" w:rsidRPr="00EB67CF" w:rsidRDefault="00105C86" w:rsidP="00B8437F">
      <w:pPr>
        <w:pStyle w:val="a5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EB67CF">
        <w:rPr>
          <w:shd w:val="clear" w:color="auto" w:fill="FFFFFF"/>
        </w:rPr>
        <w:tab/>
        <w:t>Кураторами групп проводились:</w:t>
      </w:r>
    </w:p>
    <w:p w:rsidR="00105C86" w:rsidRPr="00EB67CF" w:rsidRDefault="00105C86" w:rsidP="00B8437F">
      <w:pPr>
        <w:pStyle w:val="a5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EB67CF">
        <w:rPr>
          <w:shd w:val="clear" w:color="auto" w:fill="FFFFFF"/>
        </w:rPr>
        <w:t xml:space="preserve">- классные часы  « С деньгами </w:t>
      </w:r>
      <w:proofErr w:type="gramStart"/>
      <w:r w:rsidRPr="00EB67CF">
        <w:rPr>
          <w:shd w:val="clear" w:color="auto" w:fill="FFFFFF"/>
        </w:rPr>
        <w:t>на</w:t>
      </w:r>
      <w:proofErr w:type="gramEnd"/>
      <w:r w:rsidRPr="00EB67CF">
        <w:rPr>
          <w:shd w:val="clear" w:color="auto" w:fill="FFFFFF"/>
        </w:rPr>
        <w:t xml:space="preserve"> ТЫ»;</w:t>
      </w:r>
    </w:p>
    <w:p w:rsidR="00105C86" w:rsidRPr="00EB67CF" w:rsidRDefault="00105C86" w:rsidP="00B8437F">
      <w:pPr>
        <w:pStyle w:val="a5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EB67CF">
        <w:rPr>
          <w:shd w:val="clear" w:color="auto" w:fill="FFFFFF"/>
        </w:rPr>
        <w:t>- деловые  игры «</w:t>
      </w:r>
      <w:r w:rsidR="007C36C6">
        <w:rPr>
          <w:shd w:val="clear" w:color="auto" w:fill="FFFFFF"/>
        </w:rPr>
        <w:t xml:space="preserve"> Я в роли предпринимателя </w:t>
      </w:r>
      <w:r w:rsidRPr="00EB67CF">
        <w:rPr>
          <w:shd w:val="clear" w:color="auto" w:fill="FFFFFF"/>
        </w:rPr>
        <w:t>»;</w:t>
      </w:r>
    </w:p>
    <w:p w:rsidR="00877CA7" w:rsidRPr="007C36C6" w:rsidRDefault="00877CA7" w:rsidP="00B8437F">
      <w:pPr>
        <w:pStyle w:val="a5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7C36C6">
        <w:rPr>
          <w:shd w:val="clear" w:color="auto" w:fill="FFFFFF"/>
        </w:rPr>
        <w:t>- турниры по «Монополии»</w:t>
      </w:r>
    </w:p>
    <w:p w:rsidR="00877CA7" w:rsidRDefault="00105C86" w:rsidP="00EB67CF">
      <w:pPr>
        <w:pStyle w:val="a5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EB67CF">
        <w:rPr>
          <w:shd w:val="clear" w:color="auto" w:fill="FFFFFF"/>
        </w:rPr>
        <w:t xml:space="preserve">- обучение студентов </w:t>
      </w:r>
      <w:proofErr w:type="spellStart"/>
      <w:r w:rsidRPr="00EB67CF">
        <w:rPr>
          <w:shd w:val="clear" w:color="auto" w:fill="FFFFFF"/>
        </w:rPr>
        <w:t>онлай</w:t>
      </w:r>
      <w:proofErr w:type="spellEnd"/>
      <w:r w:rsidR="00877CA7" w:rsidRPr="00EB67CF">
        <w:rPr>
          <w:shd w:val="clear" w:color="auto" w:fill="FFFFFF"/>
        </w:rPr>
        <w:t xml:space="preserve"> </w:t>
      </w:r>
      <w:proofErr w:type="gramStart"/>
      <w:r w:rsidR="00877CA7" w:rsidRPr="00EB67CF">
        <w:rPr>
          <w:shd w:val="clear" w:color="auto" w:fill="FFFFFF"/>
        </w:rPr>
        <w:t>–у</w:t>
      </w:r>
      <w:proofErr w:type="gramEnd"/>
      <w:r w:rsidR="00877CA7" w:rsidRPr="00EB67CF">
        <w:rPr>
          <w:shd w:val="clear" w:color="auto" w:fill="FFFFFF"/>
        </w:rPr>
        <w:t xml:space="preserve">роки </w:t>
      </w:r>
      <w:r w:rsidR="007C36C6">
        <w:rPr>
          <w:shd w:val="clear" w:color="auto" w:fill="FFFFFF"/>
        </w:rPr>
        <w:t>« Современный предприниматель »</w:t>
      </w:r>
    </w:p>
    <w:p w:rsidR="000B25EC" w:rsidRPr="00EB67CF" w:rsidRDefault="000B25EC" w:rsidP="00EB67CF">
      <w:pPr>
        <w:pStyle w:val="a5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>
        <w:rPr>
          <w:shd w:val="clear" w:color="auto" w:fill="FFFFFF"/>
        </w:rPr>
        <w:t>Приняло 206 чел.</w:t>
      </w:r>
    </w:p>
    <w:p w:rsidR="00877CA7" w:rsidRPr="00EB67CF" w:rsidRDefault="00EB67CF" w:rsidP="00877CA7">
      <w:pPr>
        <w:pStyle w:val="a5"/>
        <w:shd w:val="clear" w:color="auto" w:fill="FFFFFF"/>
        <w:spacing w:before="0" w:beforeAutospacing="0" w:after="0" w:afterAutospacing="0"/>
      </w:pPr>
      <w:r>
        <w:t>В рамках недели Финансовой грамотности» в колледже п</w:t>
      </w:r>
      <w:r w:rsidR="00877CA7" w:rsidRPr="00EB67CF">
        <w:t>роведены мероприятия</w:t>
      </w:r>
      <w:proofErr w:type="gramStart"/>
      <w:r w:rsidR="00877CA7" w:rsidRPr="00EB67CF">
        <w:t xml:space="preserve"> :</w:t>
      </w:r>
      <w:proofErr w:type="gramEnd"/>
    </w:p>
    <w:p w:rsidR="00877CA7" w:rsidRPr="00EB67CF" w:rsidRDefault="00877CA7" w:rsidP="00877CA7">
      <w:pPr>
        <w:pStyle w:val="a5"/>
        <w:shd w:val="clear" w:color="auto" w:fill="FFFFFF"/>
        <w:spacing w:before="0" w:beforeAutospacing="0" w:after="0" w:afterAutospacing="0"/>
      </w:pPr>
      <w:r w:rsidRPr="00EB67CF">
        <w:t xml:space="preserve">  - </w:t>
      </w:r>
      <w:r w:rsidR="007C36C6">
        <w:t xml:space="preserve">просмотр фильма «С деньгами </w:t>
      </w:r>
      <w:proofErr w:type="gramStart"/>
      <w:r w:rsidR="007C36C6">
        <w:t>на</w:t>
      </w:r>
      <w:proofErr w:type="gramEnd"/>
      <w:r w:rsidR="007C36C6">
        <w:t xml:space="preserve"> Т</w:t>
      </w:r>
      <w:r w:rsidRPr="00EB67CF">
        <w:t>ы»  для студентов колледжа.</w:t>
      </w:r>
    </w:p>
    <w:p w:rsidR="00877CA7" w:rsidRPr="00EB67CF" w:rsidRDefault="00877CA7" w:rsidP="00877CA7">
      <w:pPr>
        <w:pStyle w:val="a5"/>
        <w:shd w:val="clear" w:color="auto" w:fill="FFFFFF"/>
        <w:spacing w:before="0" w:beforeAutospacing="0" w:after="0" w:afterAutospacing="0"/>
      </w:pPr>
      <w:r w:rsidRPr="00EB67CF">
        <w:t xml:space="preserve">  - </w:t>
      </w:r>
      <w:proofErr w:type="spellStart"/>
      <w:r w:rsidRPr="00EB67CF">
        <w:t>онлайн</w:t>
      </w:r>
      <w:proofErr w:type="spellEnd"/>
      <w:r w:rsidRPr="00EB67CF">
        <w:t xml:space="preserve"> </w:t>
      </w:r>
      <w:proofErr w:type="gramStart"/>
      <w:r w:rsidRPr="00EB67CF">
        <w:t>-т</w:t>
      </w:r>
      <w:proofErr w:type="gramEnd"/>
      <w:r w:rsidRPr="00EB67CF">
        <w:t>естирование студентов «Основы финансовой грамотности»   .</w:t>
      </w:r>
    </w:p>
    <w:p w:rsidR="00877CA7" w:rsidRPr="00EB67CF" w:rsidRDefault="00877CA7" w:rsidP="00877CA7">
      <w:pPr>
        <w:pStyle w:val="a5"/>
        <w:shd w:val="clear" w:color="auto" w:fill="FFFFFF"/>
        <w:spacing w:before="0" w:beforeAutospacing="0" w:after="0" w:afterAutospacing="0"/>
      </w:pPr>
      <w:r w:rsidRPr="00EB67CF">
        <w:t xml:space="preserve">  - конкурс рисунков на тему: «Моя финансовая грамотность» среди студентов колледжа.</w:t>
      </w:r>
    </w:p>
    <w:p w:rsidR="00877CA7" w:rsidRPr="00EB67CF" w:rsidRDefault="00877CA7" w:rsidP="00877CA7">
      <w:pPr>
        <w:pStyle w:val="a5"/>
        <w:shd w:val="clear" w:color="auto" w:fill="FFFFFF"/>
        <w:spacing w:before="0" w:beforeAutospacing="0" w:after="0" w:afterAutospacing="0"/>
      </w:pPr>
      <w:r w:rsidRPr="00EB67CF">
        <w:t xml:space="preserve"> -  прохождение курсов «Преподавания основ финансовой грамотности в условиях реализации ФГОС» преподавателями  колледжа.</w:t>
      </w:r>
    </w:p>
    <w:p w:rsidR="00877CA7" w:rsidRPr="00EB67CF" w:rsidRDefault="00877CA7" w:rsidP="00877CA7">
      <w:pPr>
        <w:pStyle w:val="a5"/>
        <w:shd w:val="clear" w:color="auto" w:fill="FFFFFF"/>
        <w:spacing w:before="0" w:beforeAutospacing="0" w:after="0" w:afterAutospacing="0"/>
      </w:pPr>
      <w:r w:rsidRPr="00EB67CF">
        <w:t xml:space="preserve">  - Круглый стол «Финансовая грамотность, как залог успешного будущего».</w:t>
      </w:r>
    </w:p>
    <w:p w:rsidR="00877CA7" w:rsidRDefault="00877CA7" w:rsidP="00877CA7">
      <w:pPr>
        <w:pStyle w:val="a5"/>
        <w:shd w:val="clear" w:color="auto" w:fill="FFFFFF"/>
        <w:spacing w:before="0" w:beforeAutospacing="0" w:after="0" w:afterAutospacing="0"/>
      </w:pPr>
      <w:r w:rsidRPr="00EB67CF">
        <w:t>Кураторами выпускных групп проводились беседы «Твоя трудовая деятельность».</w:t>
      </w:r>
    </w:p>
    <w:p w:rsidR="000B25EC" w:rsidRPr="00EB67CF" w:rsidRDefault="000B25EC" w:rsidP="00877CA7">
      <w:pPr>
        <w:pStyle w:val="a5"/>
        <w:shd w:val="clear" w:color="auto" w:fill="FFFFFF"/>
        <w:spacing w:before="0" w:beforeAutospacing="0" w:after="0" w:afterAutospacing="0"/>
      </w:pPr>
      <w:r>
        <w:t>Приняло 206 чел.</w:t>
      </w:r>
    </w:p>
    <w:p w:rsidR="007C36C6" w:rsidRDefault="00877CA7" w:rsidP="00EB67CF">
      <w:pPr>
        <w:pStyle w:val="a5"/>
        <w:shd w:val="clear" w:color="auto" w:fill="FFFFFF"/>
        <w:spacing w:before="0" w:beforeAutospacing="0" w:after="0" w:afterAutospacing="0"/>
      </w:pPr>
      <w:r w:rsidRPr="00EB67CF">
        <w:lastRenderedPageBreak/>
        <w:tab/>
        <w:t xml:space="preserve">Участие в </w:t>
      </w:r>
      <w:r w:rsidR="00FA3F48" w:rsidRPr="00EB67CF">
        <w:t xml:space="preserve">Региональном этапе Чемпионата по профессиональному мастерству </w:t>
      </w:r>
      <w:r w:rsidRPr="00EB67CF">
        <w:t xml:space="preserve"> «Профессионалы» </w:t>
      </w:r>
      <w:r w:rsidR="00FA3F48" w:rsidRPr="00EB67CF">
        <w:t xml:space="preserve">Псковской области </w:t>
      </w:r>
      <w:r w:rsidRPr="00EB67CF">
        <w:t>по компетенции  «</w:t>
      </w:r>
      <w:r w:rsidR="00FA3F48" w:rsidRPr="00EB67CF">
        <w:t>Графический дизайн</w:t>
      </w:r>
      <w:r w:rsidRPr="00EB67CF">
        <w:t>»</w:t>
      </w:r>
      <w:r w:rsidR="00FA3F48" w:rsidRPr="00EB67CF">
        <w:t xml:space="preserve"> Потапова Дарья  заняла 3 место и получила сертификат  на прохождение стажировки </w:t>
      </w:r>
    </w:p>
    <w:p w:rsidR="004D6F47" w:rsidRDefault="00FA3F48" w:rsidP="00EB67CF">
      <w:pPr>
        <w:pStyle w:val="a5"/>
        <w:shd w:val="clear" w:color="auto" w:fill="FFFFFF"/>
        <w:spacing w:before="0" w:beforeAutospacing="0" w:after="0" w:afterAutospacing="0"/>
      </w:pPr>
      <w:r w:rsidRPr="00EB67CF">
        <w:t xml:space="preserve">ООО «Студия </w:t>
      </w:r>
      <w:proofErr w:type="spellStart"/>
      <w:r w:rsidRPr="00EB67CF">
        <w:t>витрум</w:t>
      </w:r>
      <w:proofErr w:type="spellEnd"/>
      <w:r w:rsidRPr="00EB67CF">
        <w:t xml:space="preserve"> »</w:t>
      </w:r>
    </w:p>
    <w:p w:rsidR="007C36C6" w:rsidRPr="00EB67CF" w:rsidRDefault="007C36C6" w:rsidP="00EB67CF">
      <w:pPr>
        <w:pStyle w:val="a5"/>
        <w:shd w:val="clear" w:color="auto" w:fill="FFFFFF"/>
        <w:spacing w:before="0" w:beforeAutospacing="0" w:after="0" w:afterAutospacing="0"/>
      </w:pPr>
    </w:p>
    <w:p w:rsidR="004A736A" w:rsidRDefault="004A736A" w:rsidP="004A736A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7. </w:t>
      </w:r>
      <w:r w:rsidRPr="004A736A">
        <w:rPr>
          <w:rFonts w:ascii="Times New Roman" w:hAnsi="Times New Roman" w:cs="Times New Roman"/>
          <w:sz w:val="28"/>
          <w:szCs w:val="28"/>
        </w:rPr>
        <w:t>Реализация мероприятий по развитию волонтерской деятельности.</w:t>
      </w:r>
    </w:p>
    <w:p w:rsidR="009E50E8" w:rsidRDefault="009E50E8" w:rsidP="004A73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0E8" w:rsidRPr="00EB67CF" w:rsidRDefault="007C36C6" w:rsidP="004A73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E50E8" w:rsidRPr="00EB67CF">
        <w:rPr>
          <w:rFonts w:ascii="Times New Roman" w:hAnsi="Times New Roman" w:cs="Times New Roman"/>
        </w:rPr>
        <w:t xml:space="preserve">Студенты  колледжа  входят в состав городского Центра добровольчества </w:t>
      </w:r>
      <w:proofErr w:type="gramStart"/>
      <w:r w:rsidR="009E50E8" w:rsidRPr="00EB67CF">
        <w:rPr>
          <w:rFonts w:ascii="Times New Roman" w:hAnsi="Times New Roman" w:cs="Times New Roman"/>
        </w:rPr>
        <w:t>г</w:t>
      </w:r>
      <w:proofErr w:type="gramEnd"/>
      <w:r w:rsidR="009E50E8" w:rsidRPr="00EB67CF">
        <w:rPr>
          <w:rFonts w:ascii="Times New Roman" w:hAnsi="Times New Roman" w:cs="Times New Roman"/>
        </w:rPr>
        <w:t>. Великие Луки.</w:t>
      </w:r>
      <w:r w:rsidR="00681808" w:rsidRPr="00EB67CF">
        <w:rPr>
          <w:rFonts w:ascii="Times New Roman" w:hAnsi="Times New Roman" w:cs="Times New Roman"/>
        </w:rPr>
        <w:t xml:space="preserve"> – 8 чел.</w:t>
      </w:r>
    </w:p>
    <w:p w:rsidR="009E50E8" w:rsidRPr="00EB67CF" w:rsidRDefault="009E50E8" w:rsidP="004A736A">
      <w:pPr>
        <w:jc w:val="both"/>
        <w:rPr>
          <w:rFonts w:ascii="Times New Roman" w:hAnsi="Times New Roman" w:cs="Times New Roman"/>
        </w:rPr>
      </w:pPr>
      <w:r w:rsidRPr="00EB67CF">
        <w:rPr>
          <w:rFonts w:ascii="Times New Roman" w:hAnsi="Times New Roman" w:cs="Times New Roman"/>
        </w:rPr>
        <w:t xml:space="preserve">Волонтеры </w:t>
      </w:r>
      <w:r w:rsidR="007C36C6">
        <w:rPr>
          <w:rFonts w:ascii="Times New Roman" w:hAnsi="Times New Roman" w:cs="Times New Roman"/>
        </w:rPr>
        <w:t xml:space="preserve"> </w:t>
      </w:r>
      <w:r w:rsidRPr="00EB67CF">
        <w:rPr>
          <w:rFonts w:ascii="Times New Roman" w:hAnsi="Times New Roman" w:cs="Times New Roman"/>
        </w:rPr>
        <w:t>проводят работу по направлениям:</w:t>
      </w:r>
    </w:p>
    <w:p w:rsidR="009E50E8" w:rsidRPr="007C36C6" w:rsidRDefault="009E50E8" w:rsidP="004A736A">
      <w:pPr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7C36C6">
        <w:rPr>
          <w:rFonts w:ascii="Times New Roman" w:hAnsi="Times New Roman" w:cs="Times New Roman"/>
          <w:color w:val="auto"/>
        </w:rPr>
        <w:t>-</w:t>
      </w:r>
      <w:r w:rsidRPr="007C36C6">
        <w:rPr>
          <w:rFonts w:ascii="Times New Roman" w:hAnsi="Times New Roman" w:cs="Times New Roman"/>
          <w:color w:val="auto"/>
          <w:shd w:val="clear" w:color="auto" w:fill="FFFFFF"/>
        </w:rPr>
        <w:t xml:space="preserve"> "Родиной</w:t>
      </w:r>
      <w:proofErr w:type="gramStart"/>
      <w:r w:rsidRPr="007C36C6">
        <w:rPr>
          <w:rFonts w:ascii="Times New Roman" w:hAnsi="Times New Roman" w:cs="Times New Roman"/>
          <w:color w:val="auto"/>
          <w:shd w:val="clear" w:color="auto" w:fill="FFFFFF"/>
        </w:rPr>
        <w:t xml:space="preserve"> Г</w:t>
      </w:r>
      <w:proofErr w:type="gramEnd"/>
      <w:r w:rsidRPr="007C36C6">
        <w:rPr>
          <w:rFonts w:ascii="Times New Roman" w:hAnsi="Times New Roman" w:cs="Times New Roman"/>
          <w:color w:val="auto"/>
          <w:shd w:val="clear" w:color="auto" w:fill="FFFFFF"/>
        </w:rPr>
        <w:t>оржусь!";</w:t>
      </w:r>
    </w:p>
    <w:p w:rsidR="009E50E8" w:rsidRPr="007C36C6" w:rsidRDefault="009E50E8" w:rsidP="009E50E8">
      <w:pPr>
        <w:jc w:val="both"/>
        <w:rPr>
          <w:rFonts w:ascii="Times New Roman" w:hAnsi="Times New Roman" w:cs="Times New Roman"/>
          <w:color w:val="auto"/>
        </w:rPr>
      </w:pPr>
      <w:r w:rsidRPr="007C36C6">
        <w:rPr>
          <w:rFonts w:ascii="Times New Roman" w:hAnsi="Times New Roman" w:cs="Times New Roman"/>
          <w:color w:val="auto"/>
          <w:shd w:val="clear" w:color="auto" w:fill="FFFFFF"/>
        </w:rPr>
        <w:t>- «Вахта памяти»</w:t>
      </w:r>
      <w:proofErr w:type="gramStart"/>
      <w:r w:rsidRPr="007C36C6">
        <w:rPr>
          <w:rFonts w:ascii="Times New Roman" w:hAnsi="Times New Roman" w:cs="Times New Roman"/>
          <w:color w:val="auto"/>
        </w:rPr>
        <w:t xml:space="preserve"> ;</w:t>
      </w:r>
      <w:proofErr w:type="gramEnd"/>
    </w:p>
    <w:p w:rsidR="00681808" w:rsidRPr="007C36C6" w:rsidRDefault="009E50E8" w:rsidP="009E50E8">
      <w:pPr>
        <w:jc w:val="both"/>
        <w:rPr>
          <w:rFonts w:ascii="Times New Roman" w:hAnsi="Times New Roman" w:cs="Times New Roman"/>
          <w:color w:val="auto"/>
        </w:rPr>
      </w:pPr>
      <w:r w:rsidRPr="007C36C6">
        <w:rPr>
          <w:rFonts w:ascii="Times New Roman" w:hAnsi="Times New Roman" w:cs="Times New Roman"/>
          <w:color w:val="auto"/>
        </w:rPr>
        <w:t>- «Порядок на воинских захоронениях»</w:t>
      </w:r>
      <w:r w:rsidR="00681808" w:rsidRPr="007C36C6">
        <w:rPr>
          <w:rFonts w:ascii="Times New Roman" w:hAnsi="Times New Roman" w:cs="Times New Roman"/>
          <w:color w:val="auto"/>
        </w:rPr>
        <w:t>.</w:t>
      </w:r>
    </w:p>
    <w:p w:rsidR="009E50E8" w:rsidRPr="00EB67CF" w:rsidRDefault="00681808" w:rsidP="004A73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67CF">
        <w:rPr>
          <w:rFonts w:ascii="Times New Roman" w:hAnsi="Times New Roman" w:cs="Times New Roman"/>
        </w:rPr>
        <w:t xml:space="preserve">Колледж постоянно </w:t>
      </w:r>
      <w:r w:rsidR="008A30D9">
        <w:rPr>
          <w:rFonts w:ascii="Times New Roman" w:hAnsi="Times New Roman" w:cs="Times New Roman"/>
        </w:rPr>
        <w:t xml:space="preserve"> сотрудничают </w:t>
      </w:r>
      <w:r w:rsidR="007C36C6">
        <w:rPr>
          <w:rFonts w:ascii="Times New Roman" w:hAnsi="Times New Roman" w:cs="Times New Roman"/>
        </w:rPr>
        <w:t xml:space="preserve"> </w:t>
      </w:r>
      <w:r w:rsidR="008A30D9">
        <w:rPr>
          <w:rFonts w:ascii="Times New Roman" w:hAnsi="Times New Roman" w:cs="Times New Roman"/>
        </w:rPr>
        <w:t xml:space="preserve"> с </w:t>
      </w:r>
      <w:r w:rsidRPr="00EB67CF">
        <w:rPr>
          <w:rFonts w:ascii="Times New Roman" w:hAnsi="Times New Roman" w:cs="Times New Roman"/>
        </w:rPr>
        <w:t xml:space="preserve"> волонтерск</w:t>
      </w:r>
      <w:r w:rsidR="008A30D9">
        <w:rPr>
          <w:rFonts w:ascii="Times New Roman" w:hAnsi="Times New Roman" w:cs="Times New Roman"/>
        </w:rPr>
        <w:t>им штабом</w:t>
      </w:r>
      <w:r w:rsidRPr="00EB67CF">
        <w:rPr>
          <w:rFonts w:ascii="Times New Roman" w:hAnsi="Times New Roman" w:cs="Times New Roman"/>
        </w:rPr>
        <w:t xml:space="preserve"> #МЫВМЕСТЕ </w:t>
      </w:r>
      <w:r w:rsidR="008A30D9">
        <w:rPr>
          <w:rFonts w:ascii="Times New Roman" w:hAnsi="Times New Roman" w:cs="Times New Roman"/>
        </w:rPr>
        <w:t xml:space="preserve">г. Великие Луки и молодежной организацией г. Великие Луки </w:t>
      </w:r>
      <w:r w:rsidRPr="00EB67CF">
        <w:rPr>
          <w:rFonts w:ascii="Times New Roman" w:hAnsi="Times New Roman" w:cs="Times New Roman"/>
        </w:rPr>
        <w:t xml:space="preserve"> по сбору гуманитарной помощи людям, </w:t>
      </w:r>
      <w:r w:rsidR="008A30D9">
        <w:rPr>
          <w:rFonts w:ascii="Times New Roman" w:hAnsi="Times New Roman" w:cs="Times New Roman"/>
        </w:rPr>
        <w:t>п</w:t>
      </w:r>
      <w:r w:rsidRPr="00EB67CF">
        <w:rPr>
          <w:rFonts w:ascii="Times New Roman" w:hAnsi="Times New Roman" w:cs="Times New Roman"/>
        </w:rPr>
        <w:t>рибывающим на территорию России из Донецкой и  Луганской Народных Республик. 206 чел</w:t>
      </w:r>
    </w:p>
    <w:p w:rsidR="00681808" w:rsidRPr="00EB67CF" w:rsidRDefault="00681808" w:rsidP="004A736A">
      <w:pPr>
        <w:jc w:val="both"/>
        <w:rPr>
          <w:rFonts w:ascii="Times New Roman" w:hAnsi="Times New Roman" w:cs="Times New Roman"/>
        </w:rPr>
      </w:pPr>
      <w:r w:rsidRPr="00EB67CF">
        <w:rPr>
          <w:rFonts w:ascii="Times New Roman" w:hAnsi="Times New Roman" w:cs="Times New Roman"/>
        </w:rPr>
        <w:tab/>
        <w:t>Студенты колледжа принимают участие в проекте «Адресная помощь военнослужащим и их семьям». 165чел.</w:t>
      </w:r>
    </w:p>
    <w:p w:rsidR="00681808" w:rsidRPr="00EB67CF" w:rsidRDefault="00681808" w:rsidP="004A736A">
      <w:pPr>
        <w:jc w:val="both"/>
        <w:rPr>
          <w:rFonts w:ascii="Times New Roman" w:hAnsi="Times New Roman" w:cs="Times New Roman"/>
        </w:rPr>
      </w:pPr>
      <w:r w:rsidRPr="00EB67CF">
        <w:rPr>
          <w:rFonts w:ascii="Times New Roman" w:hAnsi="Times New Roman" w:cs="Times New Roman"/>
        </w:rPr>
        <w:tab/>
        <w:t>Студенты колледжа и преподаватели принимают участие в федеральном проекте «Формирование комфортной городской среды» 216 студентов и 14 преподавателей.</w:t>
      </w:r>
    </w:p>
    <w:p w:rsidR="00681808" w:rsidRPr="00EB67CF" w:rsidRDefault="00681808" w:rsidP="004A736A">
      <w:pPr>
        <w:jc w:val="both"/>
        <w:rPr>
          <w:rFonts w:ascii="Times New Roman" w:hAnsi="Times New Roman" w:cs="Times New Roman"/>
        </w:rPr>
      </w:pPr>
      <w:r w:rsidRPr="00EB67CF">
        <w:rPr>
          <w:rFonts w:ascii="Times New Roman" w:hAnsi="Times New Roman" w:cs="Times New Roman"/>
        </w:rPr>
        <w:t xml:space="preserve">        </w:t>
      </w:r>
      <w:proofErr w:type="gramStart"/>
      <w:r w:rsidRPr="00EB67CF">
        <w:rPr>
          <w:rFonts w:ascii="Times New Roman" w:hAnsi="Times New Roman" w:cs="Times New Roman"/>
        </w:rPr>
        <w:t>К</w:t>
      </w:r>
      <w:proofErr w:type="gramEnd"/>
      <w:r w:rsidR="00D24109" w:rsidRPr="00EB67CF">
        <w:rPr>
          <w:rFonts w:ascii="Times New Roman" w:hAnsi="Times New Roman" w:cs="Times New Roman"/>
        </w:rPr>
        <w:t xml:space="preserve"> Дню России - </w:t>
      </w:r>
      <w:r w:rsidRPr="00EB67CF">
        <w:rPr>
          <w:rFonts w:ascii="Times New Roman" w:hAnsi="Times New Roman" w:cs="Times New Roman"/>
        </w:rPr>
        <w:t xml:space="preserve"> 12 июня проводились мероприятия:</w:t>
      </w:r>
    </w:p>
    <w:p w:rsidR="00681808" w:rsidRPr="000B25EC" w:rsidRDefault="00681808" w:rsidP="004A736A">
      <w:pPr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EB67CF">
        <w:rPr>
          <w:rFonts w:ascii="Times New Roman" w:hAnsi="Times New Roman" w:cs="Times New Roman"/>
        </w:rPr>
        <w:t xml:space="preserve">- </w:t>
      </w:r>
      <w:r w:rsidR="00D24109" w:rsidRPr="000B25EC">
        <w:rPr>
          <w:rFonts w:ascii="Times New Roman" w:hAnsi="Times New Roman" w:cs="Times New Roman"/>
          <w:color w:val="auto"/>
          <w:shd w:val="clear" w:color="auto" w:fill="FFFFFF"/>
        </w:rPr>
        <w:t>акция</w:t>
      </w:r>
      <w:r w:rsidRPr="000B25EC">
        <w:rPr>
          <w:rFonts w:ascii="Times New Roman" w:hAnsi="Times New Roman" w:cs="Times New Roman"/>
          <w:color w:val="auto"/>
          <w:shd w:val="clear" w:color="auto" w:fill="FFFFFF"/>
        </w:rPr>
        <w:t xml:space="preserve"> "Флаги России"</w:t>
      </w:r>
      <w:r w:rsidR="00D24109" w:rsidRPr="000B25EC">
        <w:rPr>
          <w:rFonts w:ascii="Times New Roman" w:hAnsi="Times New Roman" w:cs="Times New Roman"/>
          <w:color w:val="auto"/>
          <w:shd w:val="clear" w:color="auto" w:fill="FFFFFF"/>
        </w:rPr>
        <w:t>;</w:t>
      </w:r>
    </w:p>
    <w:p w:rsidR="00D24109" w:rsidRPr="000B25EC" w:rsidRDefault="00D24109" w:rsidP="004A736A">
      <w:pPr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0B25EC">
        <w:rPr>
          <w:rFonts w:ascii="Times New Roman" w:hAnsi="Times New Roman" w:cs="Times New Roman"/>
          <w:color w:val="auto"/>
          <w:shd w:val="clear" w:color="auto" w:fill="FFFFFF"/>
        </w:rPr>
        <w:t xml:space="preserve">- </w:t>
      </w:r>
      <w:proofErr w:type="spellStart"/>
      <w:r w:rsidRPr="000B25EC">
        <w:rPr>
          <w:rFonts w:ascii="Times New Roman" w:hAnsi="Times New Roman" w:cs="Times New Roman"/>
          <w:color w:val="auto"/>
          <w:shd w:val="clear" w:color="auto" w:fill="FFFFFF"/>
        </w:rPr>
        <w:t>флешмоб</w:t>
      </w:r>
      <w:proofErr w:type="spellEnd"/>
      <w:r w:rsidRPr="000B25EC">
        <w:rPr>
          <w:rFonts w:ascii="Times New Roman" w:hAnsi="Times New Roman" w:cs="Times New Roman"/>
          <w:color w:val="auto"/>
          <w:shd w:val="clear" w:color="auto" w:fill="FFFFFF"/>
        </w:rPr>
        <w:t xml:space="preserve"> "Родиной</w:t>
      </w:r>
      <w:proofErr w:type="gramStart"/>
      <w:r w:rsidRPr="000B25EC">
        <w:rPr>
          <w:rFonts w:ascii="Times New Roman" w:hAnsi="Times New Roman" w:cs="Times New Roman"/>
          <w:color w:val="auto"/>
          <w:shd w:val="clear" w:color="auto" w:fill="FFFFFF"/>
        </w:rPr>
        <w:t xml:space="preserve"> Г</w:t>
      </w:r>
      <w:proofErr w:type="gramEnd"/>
      <w:r w:rsidRPr="000B25EC">
        <w:rPr>
          <w:rFonts w:ascii="Times New Roman" w:hAnsi="Times New Roman" w:cs="Times New Roman"/>
          <w:color w:val="auto"/>
          <w:shd w:val="clear" w:color="auto" w:fill="FFFFFF"/>
        </w:rPr>
        <w:t>оржусь!";</w:t>
      </w:r>
    </w:p>
    <w:p w:rsidR="00D24109" w:rsidRPr="000B25EC" w:rsidRDefault="00D24109" w:rsidP="004A736A">
      <w:pPr>
        <w:jc w:val="both"/>
        <w:rPr>
          <w:rStyle w:val="a4"/>
          <w:rFonts w:ascii="Times New Roman" w:hAnsi="Times New Roman" w:cs="Times New Roman"/>
          <w:b w:val="0"/>
          <w:color w:val="auto"/>
          <w:shd w:val="clear" w:color="auto" w:fill="FFFFFF"/>
        </w:rPr>
      </w:pPr>
      <w:r w:rsidRPr="000B25EC">
        <w:rPr>
          <w:rFonts w:ascii="Times New Roman" w:hAnsi="Times New Roman" w:cs="Times New Roman"/>
          <w:color w:val="auto"/>
          <w:shd w:val="clear" w:color="auto" w:fill="FFFFFF"/>
        </w:rPr>
        <w:t xml:space="preserve">- </w:t>
      </w:r>
      <w:r w:rsidRPr="000B25EC">
        <w:rPr>
          <w:rStyle w:val="a4"/>
          <w:rFonts w:ascii="Times New Roman" w:hAnsi="Times New Roman" w:cs="Times New Roman"/>
          <w:b w:val="0"/>
          <w:color w:val="auto"/>
          <w:shd w:val="clear" w:color="auto" w:fill="FFFFFF"/>
        </w:rPr>
        <w:t>Книжная   выставка  «История  России в книгах»;</w:t>
      </w:r>
    </w:p>
    <w:p w:rsidR="00D24109" w:rsidRPr="000B25EC" w:rsidRDefault="00D24109" w:rsidP="004A736A">
      <w:pPr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0B25EC">
        <w:rPr>
          <w:rStyle w:val="a4"/>
          <w:rFonts w:ascii="Times New Roman" w:hAnsi="Times New Roman" w:cs="Times New Roman"/>
          <w:color w:val="auto"/>
          <w:shd w:val="clear" w:color="auto" w:fill="FFFFFF"/>
        </w:rPr>
        <w:t>-</w:t>
      </w:r>
      <w:r w:rsidRPr="000B25EC">
        <w:rPr>
          <w:rFonts w:ascii="Times New Roman" w:hAnsi="Times New Roman" w:cs="Times New Roman"/>
          <w:color w:val="auto"/>
          <w:shd w:val="clear" w:color="auto" w:fill="FFFFFF"/>
        </w:rPr>
        <w:t xml:space="preserve"> легкоатлетический кросс "Сильные люди - сильной страны":</w:t>
      </w:r>
    </w:p>
    <w:p w:rsidR="00D24109" w:rsidRDefault="000B25EC" w:rsidP="004A736A">
      <w:pPr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0B25EC">
        <w:rPr>
          <w:rFonts w:ascii="Times New Roman" w:hAnsi="Times New Roman" w:cs="Times New Roman"/>
          <w:color w:val="auto"/>
          <w:shd w:val="clear" w:color="auto" w:fill="FFFFFF"/>
        </w:rPr>
        <w:t>Приняло 206 чел.</w:t>
      </w:r>
    </w:p>
    <w:p w:rsidR="000B25EC" w:rsidRPr="000B25EC" w:rsidRDefault="000B25EC" w:rsidP="004A736A">
      <w:pPr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D24109" w:rsidRDefault="00D24109" w:rsidP="00D24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24109">
        <w:rPr>
          <w:rFonts w:ascii="Times New Roman" w:hAnsi="Times New Roman" w:cs="Times New Roman"/>
          <w:sz w:val="28"/>
          <w:szCs w:val="28"/>
        </w:rPr>
        <w:t xml:space="preserve">. Организация бесплатного </w:t>
      </w:r>
      <w:proofErr w:type="gramStart"/>
      <w:r w:rsidRPr="00D24109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D24109">
        <w:rPr>
          <w:rFonts w:ascii="Times New Roman" w:hAnsi="Times New Roman" w:cs="Times New Roman"/>
          <w:sz w:val="28"/>
          <w:szCs w:val="28"/>
        </w:rPr>
        <w:t xml:space="preserve"> основным программам профессионального обучения участников студенческих отрядов по профессиям рабочих, должностям служащих, необходимых для осуществления деятельности в составе таких отрядов.</w:t>
      </w:r>
    </w:p>
    <w:p w:rsidR="00D24109" w:rsidRDefault="00D24109" w:rsidP="00D24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109" w:rsidRDefault="00D24109" w:rsidP="004A7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----------------------------------</w:t>
      </w:r>
    </w:p>
    <w:p w:rsidR="00D24109" w:rsidRDefault="00D24109" w:rsidP="004A73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109" w:rsidRDefault="001E6A27" w:rsidP="00D24109">
      <w:pPr>
        <w:jc w:val="both"/>
        <w:rPr>
          <w:rFonts w:ascii="Times New Roman" w:hAnsi="Times New Roman" w:cs="Times New Roman"/>
          <w:sz w:val="28"/>
          <w:szCs w:val="28"/>
        </w:rPr>
      </w:pPr>
      <w:r w:rsidRPr="001E6A27">
        <w:rPr>
          <w:rFonts w:ascii="Times New Roman" w:hAnsi="Times New Roman" w:cs="Times New Roman"/>
          <w:sz w:val="28"/>
          <w:szCs w:val="28"/>
        </w:rPr>
        <w:t xml:space="preserve">12. </w:t>
      </w:r>
      <w:r w:rsidR="00D24109" w:rsidRPr="001E6A27"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="00D24109" w:rsidRPr="00D24109">
        <w:rPr>
          <w:rFonts w:ascii="Times New Roman" w:hAnsi="Times New Roman" w:cs="Times New Roman"/>
          <w:sz w:val="28"/>
          <w:szCs w:val="28"/>
        </w:rPr>
        <w:t xml:space="preserve"> условий для освоения </w:t>
      </w:r>
      <w:proofErr w:type="gramStart"/>
      <w:r w:rsidR="00D24109" w:rsidRPr="00D2410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D24109" w:rsidRPr="00D24109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и профессиональных образовательных организаций навыков и компетенций по личному самоопределению, планированию профессиональной деятельности и профессионального развития.</w:t>
      </w:r>
    </w:p>
    <w:p w:rsidR="00D24109" w:rsidRDefault="00D24109" w:rsidP="00D24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D24109" w:rsidP="00D24109">
      <w:pPr>
        <w:jc w:val="both"/>
        <w:rPr>
          <w:rFonts w:ascii="Times New Roman" w:hAnsi="Times New Roman" w:cs="Times New Roman"/>
        </w:rPr>
      </w:pPr>
      <w:r w:rsidRPr="00EB67CF">
        <w:rPr>
          <w:rFonts w:ascii="Times New Roman" w:hAnsi="Times New Roman" w:cs="Times New Roman"/>
        </w:rPr>
        <w:t xml:space="preserve">Участие студентов нашего колледжа в федеральном проекте «Билет в будущее» - </w:t>
      </w:r>
      <w:r w:rsidR="000B25EC">
        <w:rPr>
          <w:rFonts w:ascii="Times New Roman" w:hAnsi="Times New Roman" w:cs="Times New Roman"/>
        </w:rPr>
        <w:t xml:space="preserve">приняло </w:t>
      </w:r>
      <w:r w:rsidRPr="00EB67CF">
        <w:rPr>
          <w:rFonts w:ascii="Times New Roman" w:hAnsi="Times New Roman" w:cs="Times New Roman"/>
        </w:rPr>
        <w:t>4 чел.</w:t>
      </w:r>
      <w:r w:rsidR="001E6A27" w:rsidRPr="00EB67CF">
        <w:rPr>
          <w:rFonts w:ascii="Times New Roman" w:hAnsi="Times New Roman" w:cs="Times New Roman"/>
        </w:rPr>
        <w:t xml:space="preserve"> Участники пр</w:t>
      </w:r>
      <w:r w:rsidR="00EB67CF" w:rsidRPr="00EB67CF">
        <w:rPr>
          <w:rFonts w:ascii="Times New Roman" w:hAnsi="Times New Roman" w:cs="Times New Roman"/>
        </w:rPr>
        <w:t>едставили свои проекты  в мае 20</w:t>
      </w:r>
      <w:r w:rsidR="001E6A27" w:rsidRPr="00EB67CF">
        <w:rPr>
          <w:rFonts w:ascii="Times New Roman" w:hAnsi="Times New Roman" w:cs="Times New Roman"/>
        </w:rPr>
        <w:t>23г.</w:t>
      </w:r>
    </w:p>
    <w:p w:rsidR="00EB67CF" w:rsidRPr="00EB67CF" w:rsidRDefault="00EB67CF" w:rsidP="00D24109">
      <w:pPr>
        <w:jc w:val="both"/>
        <w:rPr>
          <w:rFonts w:ascii="Times New Roman" w:hAnsi="Times New Roman" w:cs="Times New Roman"/>
        </w:rPr>
      </w:pPr>
    </w:p>
    <w:p w:rsidR="001E6A27" w:rsidRDefault="001E6A27" w:rsidP="001E6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1E6A27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proofErr w:type="gramStart"/>
      <w:r w:rsidRPr="001E6A27">
        <w:rPr>
          <w:rFonts w:ascii="Times New Roman" w:hAnsi="Times New Roman" w:cs="Times New Roman"/>
          <w:sz w:val="28"/>
          <w:szCs w:val="28"/>
        </w:rPr>
        <w:t>органов службы занятости субъектов Российской Федерации</w:t>
      </w:r>
      <w:proofErr w:type="gramEnd"/>
      <w:r w:rsidRPr="001E6A27">
        <w:rPr>
          <w:rFonts w:ascii="Times New Roman" w:hAnsi="Times New Roman" w:cs="Times New Roman"/>
          <w:sz w:val="28"/>
          <w:szCs w:val="28"/>
        </w:rPr>
        <w:t xml:space="preserve"> и центров карьеры (центров содействия трудоустройству выпускников) организаций высшего образования и профессиональных образовательных организаций с социальными партнерами в целях информирования обучающихся об основах социально-трудового законодательства.</w:t>
      </w:r>
    </w:p>
    <w:p w:rsidR="001E6A27" w:rsidRDefault="001E6A27" w:rsidP="001E6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5EC" w:rsidRDefault="00EB67CF" w:rsidP="001E6A27">
      <w:pPr>
        <w:pStyle w:val="a5"/>
        <w:shd w:val="clear" w:color="auto" w:fill="FFFFFF"/>
        <w:spacing w:before="0" w:beforeAutospacing="0" w:after="150" w:afterAutospacing="0"/>
      </w:pPr>
      <w:r w:rsidRPr="004D6F47">
        <w:t>Отделение</w:t>
      </w:r>
      <w:r>
        <w:t xml:space="preserve">м </w:t>
      </w:r>
      <w:r w:rsidRPr="004D6F47">
        <w:t xml:space="preserve"> ГКУ ПО «ОЦЗН» по городу Великие Луки и Великолукскому району   </w:t>
      </w:r>
      <w:r>
        <w:rPr>
          <w:sz w:val="28"/>
          <w:szCs w:val="28"/>
        </w:rPr>
        <w:t>в</w:t>
      </w:r>
      <w:r w:rsidR="001E6A27">
        <w:rPr>
          <w:sz w:val="28"/>
          <w:szCs w:val="28"/>
        </w:rPr>
        <w:t xml:space="preserve"> рамках  </w:t>
      </w:r>
      <w:r>
        <w:rPr>
          <w:sz w:val="28"/>
          <w:szCs w:val="28"/>
        </w:rPr>
        <w:t>«</w:t>
      </w:r>
      <w:r w:rsidR="001E6A27" w:rsidRPr="004D6F47">
        <w:t>Всероссийск</w:t>
      </w:r>
      <w:r w:rsidR="001E6A27">
        <w:t xml:space="preserve">ой  ярмарки </w:t>
      </w:r>
      <w:r w:rsidR="001E6A27" w:rsidRPr="004D6F47">
        <w:t xml:space="preserve"> </w:t>
      </w:r>
      <w:r w:rsidR="001E6A27">
        <w:t xml:space="preserve"> трудоустройства</w:t>
      </w:r>
      <w:r>
        <w:t>»</w:t>
      </w:r>
      <w:r w:rsidR="001E6A27">
        <w:t xml:space="preserve"> 23.06.23г.  </w:t>
      </w:r>
      <w:r>
        <w:t xml:space="preserve"> проводился </w:t>
      </w:r>
      <w:r w:rsidR="001E6A27">
        <w:t xml:space="preserve">  круглый стол </w:t>
      </w:r>
      <w:r>
        <w:t xml:space="preserve"> </w:t>
      </w:r>
      <w:r w:rsidR="001E6A27">
        <w:t xml:space="preserve">« Трудовое законодательство ». </w:t>
      </w:r>
    </w:p>
    <w:p w:rsidR="001E6A27" w:rsidRDefault="001E6A27" w:rsidP="001E6A27">
      <w:pPr>
        <w:pStyle w:val="a5"/>
        <w:shd w:val="clear" w:color="auto" w:fill="FFFFFF"/>
        <w:spacing w:before="0" w:beforeAutospacing="0" w:after="150" w:afterAutospacing="0"/>
      </w:pPr>
      <w:r>
        <w:t xml:space="preserve">Приняло участие 47 чел. </w:t>
      </w:r>
    </w:p>
    <w:p w:rsidR="00E5027C" w:rsidRPr="004D6F47" w:rsidRDefault="00E5027C" w:rsidP="001E6A27">
      <w:pPr>
        <w:pStyle w:val="a5"/>
        <w:shd w:val="clear" w:color="auto" w:fill="FFFFFF"/>
        <w:spacing w:before="0" w:beforeAutospacing="0" w:after="150" w:afterAutospacing="0"/>
      </w:pPr>
    </w:p>
    <w:p w:rsidR="00E5027C" w:rsidRDefault="001E6A27" w:rsidP="00E50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27C">
        <w:rPr>
          <w:rFonts w:ascii="Times New Roman" w:hAnsi="Times New Roman" w:cs="Times New Roman"/>
          <w:sz w:val="28"/>
          <w:szCs w:val="28"/>
        </w:rPr>
        <w:t>14.</w:t>
      </w:r>
      <w:r w:rsidR="00E5027C" w:rsidRPr="00E5027C">
        <w:rPr>
          <w:rFonts w:ascii="Times New Roman" w:hAnsi="Times New Roman" w:cs="Times New Roman"/>
          <w:sz w:val="20"/>
          <w:szCs w:val="20"/>
          <w:highlight w:val="cyan"/>
        </w:rPr>
        <w:t xml:space="preserve"> </w:t>
      </w:r>
      <w:r w:rsidR="00E5027C" w:rsidRPr="00E5027C">
        <w:rPr>
          <w:rFonts w:ascii="Times New Roman" w:hAnsi="Times New Roman" w:cs="Times New Roman"/>
          <w:sz w:val="28"/>
          <w:szCs w:val="28"/>
        </w:rPr>
        <w:t>Совершенствование деятельности центров карьеры (центров содействия трудоустройству выпускников) организаций высшего образования и профессиональных образовательных организаций; создание и обеспечение деятельности межвузовских и региональных (базовых) центров карьеры (центров содействия трудоустройству выпускников) в субъектах Российской Федерации.</w:t>
      </w:r>
      <w:r w:rsidR="00E50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27C" w:rsidRPr="00E5027C" w:rsidRDefault="00E5027C" w:rsidP="00E50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</w:t>
      </w:r>
    </w:p>
    <w:p w:rsidR="001E6A27" w:rsidRPr="00E5027C" w:rsidRDefault="001E6A27" w:rsidP="001E6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27C" w:rsidRDefault="00E5027C" w:rsidP="00E50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E5027C">
        <w:rPr>
          <w:rFonts w:ascii="Times New Roman" w:hAnsi="Times New Roman" w:cs="Times New Roman"/>
          <w:sz w:val="20"/>
          <w:szCs w:val="20"/>
          <w:highlight w:val="cyan"/>
        </w:rPr>
        <w:t xml:space="preserve"> </w:t>
      </w:r>
      <w:r w:rsidRPr="00E5027C">
        <w:rPr>
          <w:rFonts w:ascii="Times New Roman" w:hAnsi="Times New Roman" w:cs="Times New Roman"/>
          <w:sz w:val="28"/>
          <w:szCs w:val="28"/>
        </w:rPr>
        <w:t>Информирование выпускников и обучающихся в организациях высшего образования и профессиональных образовательных организациях об имеющихся вакансиях на рынке труда, в том числе высвобождающихся в связи с оттоком иностранных граждан и учитывая новые потребности в ОПК.</w:t>
      </w:r>
    </w:p>
    <w:p w:rsidR="008A30D9" w:rsidRDefault="008A30D9" w:rsidP="00E502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27C" w:rsidRPr="008A30D9" w:rsidRDefault="008A30D9" w:rsidP="00E5027C">
      <w:pPr>
        <w:jc w:val="both"/>
        <w:rPr>
          <w:rFonts w:ascii="Times New Roman" w:hAnsi="Times New Roman" w:cs="Times New Roman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30D9">
        <w:rPr>
          <w:rFonts w:ascii="Times New Roman" w:hAnsi="Times New Roman" w:cs="Times New Roman"/>
        </w:rPr>
        <w:t>Кураторы выпускных групп постоянно на связи со своими студентами по</w:t>
      </w:r>
      <w:r>
        <w:rPr>
          <w:rFonts w:ascii="Times New Roman" w:hAnsi="Times New Roman" w:cs="Times New Roman"/>
        </w:rPr>
        <w:t xml:space="preserve"> </w:t>
      </w:r>
      <w:r w:rsidRPr="008A30D9">
        <w:rPr>
          <w:rFonts w:ascii="Times New Roman" w:hAnsi="Times New Roman" w:cs="Times New Roman"/>
        </w:rPr>
        <w:t>вопросу трудоустройства.   Ежемесячно вся информация</w:t>
      </w:r>
      <w:r>
        <w:rPr>
          <w:rFonts w:ascii="Times New Roman" w:hAnsi="Times New Roman" w:cs="Times New Roman"/>
        </w:rPr>
        <w:t xml:space="preserve"> о вакансиях </w:t>
      </w:r>
      <w:r w:rsidRPr="008A30D9">
        <w:rPr>
          <w:rFonts w:ascii="Times New Roman" w:hAnsi="Times New Roman" w:cs="Times New Roman"/>
        </w:rPr>
        <w:t xml:space="preserve"> выкладывается на сайт колледжа.</w:t>
      </w:r>
    </w:p>
    <w:p w:rsidR="00E5027C" w:rsidRPr="008A30D9" w:rsidRDefault="00E5027C" w:rsidP="00E5027C">
      <w:pPr>
        <w:jc w:val="both"/>
        <w:rPr>
          <w:rFonts w:ascii="Times New Roman" w:hAnsi="Times New Roman" w:cs="Times New Roman"/>
          <w:highlight w:val="cyan"/>
        </w:rPr>
      </w:pPr>
    </w:p>
    <w:p w:rsidR="00E5027C" w:rsidRDefault="00E5027C" w:rsidP="001E6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27C" w:rsidRDefault="00E5027C" w:rsidP="001E6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E5027C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27C">
        <w:rPr>
          <w:rFonts w:ascii="Times New Roman" w:hAnsi="Times New Roman" w:cs="Times New Roman"/>
          <w:sz w:val="28"/>
          <w:szCs w:val="28"/>
        </w:rPr>
        <w:t>адресного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27C">
        <w:rPr>
          <w:rFonts w:ascii="Times New Roman" w:hAnsi="Times New Roman" w:cs="Times New Roman"/>
          <w:sz w:val="28"/>
          <w:szCs w:val="28"/>
        </w:rPr>
        <w:t>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2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27C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27C">
        <w:rPr>
          <w:rFonts w:ascii="Times New Roman" w:hAnsi="Times New Roman" w:cs="Times New Roman"/>
          <w:sz w:val="28"/>
          <w:szCs w:val="28"/>
        </w:rPr>
        <w:t>трудоустройства</w:t>
      </w:r>
      <w:r w:rsidR="008A30D9">
        <w:rPr>
          <w:rFonts w:ascii="Times New Roman" w:hAnsi="Times New Roman" w:cs="Times New Roman"/>
          <w:sz w:val="28"/>
          <w:szCs w:val="28"/>
        </w:rPr>
        <w:t xml:space="preserve"> </w:t>
      </w:r>
      <w:r w:rsidRPr="00E5027C">
        <w:rPr>
          <w:rFonts w:ascii="Times New Roman" w:hAnsi="Times New Roman" w:cs="Times New Roman"/>
          <w:sz w:val="28"/>
          <w:szCs w:val="28"/>
        </w:rPr>
        <w:t>(занятости)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27C"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27C">
        <w:rPr>
          <w:rFonts w:ascii="Times New Roman" w:hAnsi="Times New Roman" w:cs="Times New Roman"/>
          <w:sz w:val="28"/>
          <w:szCs w:val="28"/>
        </w:rPr>
        <w:t>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27C">
        <w:rPr>
          <w:rFonts w:ascii="Times New Roman" w:hAnsi="Times New Roman" w:cs="Times New Roman"/>
          <w:sz w:val="28"/>
          <w:szCs w:val="28"/>
        </w:rPr>
        <w:t>молодежи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27C">
        <w:rPr>
          <w:rFonts w:ascii="Times New Roman" w:hAnsi="Times New Roman" w:cs="Times New Roman"/>
          <w:sz w:val="28"/>
          <w:szCs w:val="28"/>
        </w:rPr>
        <w:t>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27C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27C">
        <w:rPr>
          <w:rFonts w:ascii="Times New Roman" w:hAnsi="Times New Roman" w:cs="Times New Roman"/>
          <w:sz w:val="28"/>
          <w:szCs w:val="28"/>
        </w:rPr>
        <w:t>занятости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2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27C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27C">
        <w:rPr>
          <w:rFonts w:ascii="Times New Roman" w:hAnsi="Times New Roman" w:cs="Times New Roman"/>
          <w:sz w:val="28"/>
          <w:szCs w:val="28"/>
        </w:rPr>
        <w:t>жизненных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27C">
        <w:rPr>
          <w:rFonts w:ascii="Times New Roman" w:hAnsi="Times New Roman" w:cs="Times New Roman"/>
          <w:sz w:val="28"/>
          <w:szCs w:val="28"/>
        </w:rPr>
        <w:t>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175" w:rsidRPr="00273175" w:rsidRDefault="00E5027C" w:rsidP="001E6A27">
      <w:pPr>
        <w:jc w:val="both"/>
        <w:rPr>
          <w:rFonts w:ascii="Times New Roman" w:hAnsi="Times New Roman" w:cs="Times New Roman"/>
        </w:rPr>
      </w:pPr>
      <w:r w:rsidRPr="00273175">
        <w:rPr>
          <w:rFonts w:ascii="Times New Roman" w:hAnsi="Times New Roman" w:cs="Times New Roman"/>
        </w:rPr>
        <w:t xml:space="preserve">              </w:t>
      </w:r>
    </w:p>
    <w:p w:rsidR="00E5027C" w:rsidRPr="00273175" w:rsidRDefault="00273175" w:rsidP="001E6A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73175">
        <w:rPr>
          <w:rFonts w:ascii="Times New Roman" w:hAnsi="Times New Roman" w:cs="Times New Roman"/>
        </w:rPr>
        <w:t>Работа с сиротами,  во время каникул и первого года  после окончания колледжа.</w:t>
      </w:r>
    </w:p>
    <w:p w:rsidR="00E5027C" w:rsidRPr="00E5027C" w:rsidRDefault="00E5027C" w:rsidP="001E6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27C" w:rsidRPr="003A5F33" w:rsidRDefault="00E5027C" w:rsidP="00E5027C">
      <w:pPr>
        <w:jc w:val="both"/>
        <w:rPr>
          <w:rFonts w:ascii="Times New Roman" w:hAnsi="Times New Roman" w:cs="Times New Roman"/>
          <w:sz w:val="20"/>
          <w:szCs w:val="20"/>
        </w:rPr>
      </w:pPr>
      <w:r w:rsidRPr="00E5027C">
        <w:rPr>
          <w:rFonts w:ascii="Times New Roman" w:hAnsi="Times New Roman" w:cs="Times New Roman"/>
          <w:sz w:val="28"/>
          <w:szCs w:val="28"/>
        </w:rPr>
        <w:t>18.</w:t>
      </w:r>
      <w:r w:rsidRPr="00E5027C">
        <w:rPr>
          <w:rFonts w:ascii="Times New Roman" w:hAnsi="Times New Roman" w:cs="Times New Roman"/>
          <w:sz w:val="20"/>
          <w:szCs w:val="20"/>
          <w:highlight w:val="cyan"/>
        </w:rPr>
        <w:t xml:space="preserve"> </w:t>
      </w:r>
      <w:r w:rsidRPr="00E5027C">
        <w:rPr>
          <w:rFonts w:ascii="Times New Roman" w:hAnsi="Times New Roman" w:cs="Times New Roman"/>
          <w:sz w:val="28"/>
          <w:szCs w:val="28"/>
        </w:rPr>
        <w:t>Расширение практики привлечения студенческих отрядов к организации занятости студентов образовательных организаций высшего образования и школьников в составе трудовых отрядов подростков в периоды каникул в различные отрасли экономики, в том числе строительство, отдых и оздоровление детей и молодежи, медицина, транспорт, сельское хозяйство, туризм.</w:t>
      </w:r>
      <w:r>
        <w:rPr>
          <w:rFonts w:ascii="Times New Roman" w:hAnsi="Times New Roman" w:cs="Times New Roman"/>
          <w:sz w:val="28"/>
          <w:szCs w:val="28"/>
        </w:rPr>
        <w:t xml:space="preserve">  ------------------------------------</w:t>
      </w:r>
    </w:p>
    <w:p w:rsidR="00E5027C" w:rsidRPr="00E5027C" w:rsidRDefault="00E5027C" w:rsidP="001E6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27C" w:rsidRDefault="00E5027C" w:rsidP="00E50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5027C">
        <w:rPr>
          <w:rFonts w:ascii="Times New Roman" w:hAnsi="Times New Roman" w:cs="Times New Roman"/>
          <w:sz w:val="28"/>
          <w:szCs w:val="28"/>
        </w:rPr>
        <w:t xml:space="preserve">Предложения по </w:t>
      </w:r>
      <w:proofErr w:type="spellStart"/>
      <w:r w:rsidRPr="00E5027C">
        <w:rPr>
          <w:rFonts w:ascii="Times New Roman" w:hAnsi="Times New Roman" w:cs="Times New Roman"/>
          <w:sz w:val="28"/>
          <w:szCs w:val="28"/>
        </w:rPr>
        <w:t>пилотному</w:t>
      </w:r>
      <w:proofErr w:type="spellEnd"/>
      <w:r w:rsidRPr="00E5027C">
        <w:rPr>
          <w:rFonts w:ascii="Times New Roman" w:hAnsi="Times New Roman" w:cs="Times New Roman"/>
          <w:sz w:val="28"/>
          <w:szCs w:val="28"/>
        </w:rPr>
        <w:t xml:space="preserve"> введению системы обязательного распределения в </w:t>
      </w:r>
      <w:proofErr w:type="spellStart"/>
      <w:r w:rsidRPr="00E5027C">
        <w:rPr>
          <w:rFonts w:ascii="Times New Roman" w:hAnsi="Times New Roman" w:cs="Times New Roman"/>
          <w:sz w:val="28"/>
          <w:szCs w:val="28"/>
        </w:rPr>
        <w:t>трудодефицитные</w:t>
      </w:r>
      <w:proofErr w:type="spellEnd"/>
      <w:r w:rsidRPr="00E5027C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 на </w:t>
      </w:r>
      <w:proofErr w:type="spellStart"/>
      <w:r w:rsidRPr="00E5027C">
        <w:rPr>
          <w:rFonts w:ascii="Times New Roman" w:hAnsi="Times New Roman" w:cs="Times New Roman"/>
          <w:sz w:val="28"/>
          <w:szCs w:val="28"/>
        </w:rPr>
        <w:t>заквотированные</w:t>
      </w:r>
      <w:proofErr w:type="spellEnd"/>
      <w:r w:rsidRPr="00E5027C">
        <w:rPr>
          <w:rFonts w:ascii="Times New Roman" w:hAnsi="Times New Roman" w:cs="Times New Roman"/>
          <w:sz w:val="28"/>
          <w:szCs w:val="28"/>
        </w:rPr>
        <w:t xml:space="preserve"> рабочие места выпускников образовательных организаций высшего образования по медицинским и педагогическим профессиям (специальност</w:t>
      </w:r>
      <w:r w:rsidR="007C36C6">
        <w:rPr>
          <w:rFonts w:ascii="Times New Roman" w:hAnsi="Times New Roman" w:cs="Times New Roman"/>
          <w:sz w:val="28"/>
          <w:szCs w:val="28"/>
        </w:rPr>
        <w:t>ям)</w:t>
      </w:r>
    </w:p>
    <w:p w:rsidR="00E5027C" w:rsidRPr="00E5027C" w:rsidRDefault="00E5027C" w:rsidP="00E50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</w:t>
      </w:r>
    </w:p>
    <w:p w:rsidR="00E5027C" w:rsidRDefault="00E5027C" w:rsidP="001E6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C36C6">
        <w:rPr>
          <w:rFonts w:ascii="Times New Roman" w:hAnsi="Times New Roman" w:cs="Times New Roman"/>
          <w:sz w:val="20"/>
          <w:szCs w:val="20"/>
        </w:rPr>
        <w:t>Составила отчет зам. директор по УВР                                            Радченко А.Н.</w:t>
      </w: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Default="001E6A27" w:rsidP="001E6A27">
      <w:pPr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A27" w:rsidRPr="001E6A27" w:rsidRDefault="001E6A27" w:rsidP="001E6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109" w:rsidRPr="001E6A27" w:rsidRDefault="001E6A27" w:rsidP="00D24109">
      <w:pPr>
        <w:jc w:val="both"/>
        <w:rPr>
          <w:rFonts w:ascii="Times New Roman" w:hAnsi="Times New Roman" w:cs="Times New Roman"/>
          <w:sz w:val="28"/>
          <w:szCs w:val="28"/>
        </w:rPr>
      </w:pPr>
      <w:r w:rsidRPr="001E6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109" w:rsidRDefault="001E6A27" w:rsidP="004A7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109" w:rsidRPr="00D24109" w:rsidRDefault="00D24109" w:rsidP="004A736A">
      <w:pPr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D24109" w:rsidRPr="009E50E8" w:rsidRDefault="00D24109" w:rsidP="004A73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3BF" w:rsidRPr="005633BF" w:rsidRDefault="004D6F47" w:rsidP="005633BF">
      <w:pPr>
        <w:pStyle w:val="TableParagraph"/>
        <w:rPr>
          <w:sz w:val="20"/>
          <w:szCs w:val="20"/>
        </w:rPr>
      </w:pPr>
      <w:r>
        <w:rPr>
          <w:shd w:val="clear" w:color="auto" w:fill="DBF1FF"/>
        </w:rPr>
        <w:t xml:space="preserve">  </w:t>
      </w:r>
    </w:p>
    <w:p w:rsidR="00F00358" w:rsidRDefault="00F00358" w:rsidP="005633BF">
      <w:pPr>
        <w:pStyle w:val="TableParagraph"/>
      </w:pPr>
    </w:p>
    <w:sectPr w:rsidR="00F00358" w:rsidSect="00F00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086F"/>
    <w:multiLevelType w:val="multilevel"/>
    <w:tmpl w:val="5E5EC4C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>
    <w:nsid w:val="0CD14CE9"/>
    <w:multiLevelType w:val="multilevel"/>
    <w:tmpl w:val="B6C421C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>
    <w:nsid w:val="0CE25AFC"/>
    <w:multiLevelType w:val="multilevel"/>
    <w:tmpl w:val="5E5EC4C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1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>
    <w:nsid w:val="1D6F624F"/>
    <w:multiLevelType w:val="multilevel"/>
    <w:tmpl w:val="D1D8CAF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i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>
    <w:nsid w:val="3EE34D74"/>
    <w:multiLevelType w:val="multilevel"/>
    <w:tmpl w:val="3334A06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>
    <w:nsid w:val="42EF03DB"/>
    <w:multiLevelType w:val="multilevel"/>
    <w:tmpl w:val="2EA6F96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>
    <w:nsid w:val="47E90BA5"/>
    <w:multiLevelType w:val="multilevel"/>
    <w:tmpl w:val="F378EF2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>
    <w:nsid w:val="4B1C3545"/>
    <w:multiLevelType w:val="multilevel"/>
    <w:tmpl w:val="8DF09C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>
    <w:nsid w:val="50A172CF"/>
    <w:multiLevelType w:val="multilevel"/>
    <w:tmpl w:val="791C9A2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>
    <w:nsid w:val="69971D5B"/>
    <w:multiLevelType w:val="multilevel"/>
    <w:tmpl w:val="69A20102"/>
    <w:lvl w:ilvl="0">
      <w:start w:val="1"/>
      <w:numFmt w:val="decimal"/>
      <w:lvlText w:val="%1"/>
      <w:lvlJc w:val="left"/>
      <w:pPr>
        <w:ind w:left="467" w:hanging="361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7" w:hanging="361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10" w:hanging="36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735" w:hanging="3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160" w:hanging="3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585" w:hanging="3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3010" w:hanging="3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3435" w:hanging="3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3860" w:hanging="361"/>
      </w:pPr>
      <w:rPr>
        <w:lang w:val="ru-RU" w:eastAsia="en-US" w:bidi="ar-SA"/>
      </w:rPr>
    </w:lvl>
  </w:abstractNum>
  <w:abstractNum w:abstractNumId="10">
    <w:nsid w:val="6CE54C20"/>
    <w:multiLevelType w:val="multilevel"/>
    <w:tmpl w:val="5014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3BF"/>
    <w:rsid w:val="000B25EC"/>
    <w:rsid w:val="00105C86"/>
    <w:rsid w:val="001E6A27"/>
    <w:rsid w:val="00273175"/>
    <w:rsid w:val="002D18F6"/>
    <w:rsid w:val="004A736A"/>
    <w:rsid w:val="004D6F47"/>
    <w:rsid w:val="005633BF"/>
    <w:rsid w:val="00681808"/>
    <w:rsid w:val="0072263B"/>
    <w:rsid w:val="00765A36"/>
    <w:rsid w:val="007C36C6"/>
    <w:rsid w:val="00877CA7"/>
    <w:rsid w:val="008A30D9"/>
    <w:rsid w:val="009E50E8"/>
    <w:rsid w:val="009F28D9"/>
    <w:rsid w:val="00B8437F"/>
    <w:rsid w:val="00C81C75"/>
    <w:rsid w:val="00D24109"/>
    <w:rsid w:val="00E5027C"/>
    <w:rsid w:val="00EB67CF"/>
    <w:rsid w:val="00EC0DE8"/>
    <w:rsid w:val="00F00358"/>
    <w:rsid w:val="00FA3F48"/>
    <w:rsid w:val="00FB6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B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E50E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3BF"/>
    <w:pPr>
      <w:widowControl/>
      <w:spacing w:after="160" w:line="25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633BF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5633BF"/>
    <w:rPr>
      <w:b/>
      <w:bCs/>
    </w:rPr>
  </w:style>
  <w:style w:type="paragraph" w:styleId="a5">
    <w:name w:val="Normal (Web)"/>
    <w:basedOn w:val="a"/>
    <w:uiPriority w:val="99"/>
    <w:unhideWhenUsed/>
    <w:rsid w:val="005633B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9E5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2023-07-05T11:30:00Z</cp:lastPrinted>
  <dcterms:created xsi:type="dcterms:W3CDTF">2023-07-05T08:17:00Z</dcterms:created>
  <dcterms:modified xsi:type="dcterms:W3CDTF">2023-07-05T12:03:00Z</dcterms:modified>
</cp:coreProperties>
</file>